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41CAF" w14:textId="4A5247FA" w:rsidR="00E9343A" w:rsidRPr="00E9343A" w:rsidRDefault="00E9343A" w:rsidP="00E9343A">
      <w:pPr>
        <w:pStyle w:val="NormalWeb"/>
        <w:spacing w:before="120" w:beforeAutospacing="0" w:after="120" w:afterAutospacing="0"/>
        <w:jc w:val="both"/>
        <w:rPr>
          <w:bCs/>
          <w:lang w:val="es-MX"/>
        </w:rPr>
      </w:pPr>
      <w:bookmarkStart w:id="0" w:name="_Hlk78965514"/>
      <w:bookmarkStart w:id="1" w:name="_Hlk80599035"/>
      <w:r w:rsidRPr="00E9343A"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bookmarkStart w:id="2" w:name="_Hlk113442116"/>
      <w:r>
        <w:rPr>
          <w:bCs/>
          <w:lang w:val="es-MX"/>
        </w:rPr>
        <w:t xml:space="preserve">      </w:t>
      </w:r>
      <w:r w:rsidRPr="00E9343A">
        <w:rPr>
          <w:bCs/>
          <w:lang w:val="es-MX"/>
        </w:rPr>
        <w:t xml:space="preserve">TOTORAS, </w:t>
      </w:r>
      <w:r w:rsidR="00AB3460">
        <w:rPr>
          <w:bCs/>
          <w:lang w:val="es-MX"/>
        </w:rPr>
        <w:t xml:space="preserve">14 </w:t>
      </w:r>
      <w:r w:rsidRPr="00E9343A">
        <w:rPr>
          <w:bCs/>
          <w:lang w:val="es-MX"/>
        </w:rPr>
        <w:t xml:space="preserve">de </w:t>
      </w:r>
      <w:proofErr w:type="gramStart"/>
      <w:r w:rsidRPr="00E9343A">
        <w:rPr>
          <w:bCs/>
          <w:lang w:val="es-MX"/>
        </w:rPr>
        <w:t>Septiembre</w:t>
      </w:r>
      <w:proofErr w:type="gramEnd"/>
      <w:r w:rsidRPr="00E9343A">
        <w:rPr>
          <w:bCs/>
          <w:lang w:val="es-MX"/>
        </w:rPr>
        <w:t xml:space="preserve"> de 2022.-</w:t>
      </w:r>
    </w:p>
    <w:p w14:paraId="72A040D0" w14:textId="77777777" w:rsidR="00E9343A" w:rsidRDefault="00E9343A" w:rsidP="00E9343A">
      <w:pPr>
        <w:pStyle w:val="NormalWeb"/>
        <w:spacing w:beforeAutospacing="0" w:afterAutospacing="0"/>
        <w:jc w:val="both"/>
        <w:rPr>
          <w:bCs/>
        </w:rPr>
      </w:pPr>
    </w:p>
    <w:p w14:paraId="0EAD10F6" w14:textId="0D87D278" w:rsidR="00E9343A" w:rsidRPr="00E9343A" w:rsidRDefault="00E9343A" w:rsidP="00E9343A">
      <w:pPr>
        <w:pStyle w:val="NormalWeb"/>
        <w:spacing w:beforeAutospacing="0" w:afterAutospacing="0"/>
        <w:jc w:val="both"/>
        <w:rPr>
          <w:bCs/>
        </w:rPr>
      </w:pPr>
      <w:bookmarkStart w:id="3" w:name="_Hlk114045514"/>
      <w:r w:rsidRPr="00E9343A">
        <w:rPr>
          <w:bCs/>
        </w:rPr>
        <w:t>SR</w:t>
      </w:r>
      <w:r w:rsidR="00860DA7">
        <w:rPr>
          <w:bCs/>
        </w:rPr>
        <w:t>. SR</w:t>
      </w:r>
      <w:r w:rsidRPr="00E9343A">
        <w:rPr>
          <w:bCs/>
        </w:rPr>
        <w:t xml:space="preserve">A. </w:t>
      </w:r>
    </w:p>
    <w:p w14:paraId="2070675D" w14:textId="159C9FF4" w:rsidR="00E9343A" w:rsidRPr="00E9343A" w:rsidRDefault="00860DA7" w:rsidP="00E9343A">
      <w:pPr>
        <w:pStyle w:val="NormalWeb"/>
        <w:spacing w:beforeAutospacing="0" w:afterAutospacing="0"/>
        <w:jc w:val="both"/>
        <w:rPr>
          <w:b/>
          <w:bCs/>
        </w:rPr>
      </w:pPr>
      <w:r>
        <w:rPr>
          <w:b/>
          <w:bCs/>
        </w:rPr>
        <w:t>……………………………………………..</w:t>
      </w:r>
    </w:p>
    <w:p w14:paraId="133A24E4" w14:textId="2655A502" w:rsidR="00E9343A" w:rsidRPr="00E9343A" w:rsidRDefault="00860DA7" w:rsidP="00E9343A">
      <w:pPr>
        <w:pStyle w:val="NormalWeb"/>
        <w:spacing w:beforeAutospacing="0" w:afterAutospacing="0"/>
        <w:jc w:val="both"/>
        <w:rPr>
          <w:bCs/>
          <w:u w:val="single"/>
        </w:rPr>
      </w:pPr>
      <w:r>
        <w:rPr>
          <w:bCs/>
          <w:u w:val="single"/>
        </w:rPr>
        <w:t>PRESENTE</w:t>
      </w:r>
      <w:r w:rsidR="00E9343A" w:rsidRPr="00E9343A">
        <w:rPr>
          <w:bCs/>
          <w:u w:val="single"/>
        </w:rPr>
        <w:t>:</w:t>
      </w:r>
    </w:p>
    <w:bookmarkEnd w:id="3"/>
    <w:p w14:paraId="38A60AF5" w14:textId="217E82E5" w:rsidR="00E9343A" w:rsidRDefault="00E9343A" w:rsidP="00E9343A">
      <w:pPr>
        <w:pStyle w:val="NormalWeb"/>
        <w:spacing w:beforeAutospacing="0" w:after="120" w:afterAutospacing="0"/>
        <w:jc w:val="both"/>
        <w:rPr>
          <w:bCs/>
        </w:rPr>
      </w:pPr>
    </w:p>
    <w:p w14:paraId="0D704377" w14:textId="77777777" w:rsidR="00DC67B2" w:rsidRPr="00E9343A" w:rsidRDefault="00DC67B2" w:rsidP="00E9343A">
      <w:pPr>
        <w:pStyle w:val="NormalWeb"/>
        <w:spacing w:beforeAutospacing="0" w:after="120" w:afterAutospacing="0"/>
        <w:jc w:val="both"/>
        <w:rPr>
          <w:bCs/>
        </w:rPr>
      </w:pPr>
    </w:p>
    <w:p w14:paraId="54FF2175" w14:textId="77777777" w:rsidR="00E9343A" w:rsidRPr="00E9343A" w:rsidRDefault="00E9343A" w:rsidP="00E9343A">
      <w:pPr>
        <w:pStyle w:val="NormalWeb"/>
        <w:spacing w:beforeAutospacing="0" w:after="120" w:afterAutospacing="0"/>
        <w:jc w:val="both"/>
        <w:rPr>
          <w:bCs/>
        </w:rPr>
      </w:pPr>
      <w:r w:rsidRPr="00E9343A">
        <w:rPr>
          <w:bCs/>
        </w:rPr>
        <w:t>De mi mayor consideración:</w:t>
      </w:r>
    </w:p>
    <w:p w14:paraId="5AB37825" w14:textId="1DD52BC9" w:rsidR="00E9343A" w:rsidRPr="00E9343A" w:rsidRDefault="00E9343A" w:rsidP="00E9343A">
      <w:pPr>
        <w:pStyle w:val="NormalWeb"/>
        <w:spacing w:before="120" w:beforeAutospacing="0" w:after="120" w:afterAutospacing="0"/>
        <w:jc w:val="both"/>
        <w:rPr>
          <w:bCs/>
        </w:rPr>
      </w:pPr>
      <w:r w:rsidRPr="00E9343A">
        <w:rPr>
          <w:bCs/>
        </w:rPr>
        <w:t xml:space="preserve">                                              </w:t>
      </w:r>
      <w:proofErr w:type="spellStart"/>
      <w:r w:rsidRPr="00E9343A">
        <w:rPr>
          <w:bCs/>
        </w:rPr>
        <w:t>Comunícole</w:t>
      </w:r>
      <w:proofErr w:type="spellEnd"/>
      <w:r w:rsidRPr="00E9343A">
        <w:rPr>
          <w:bCs/>
        </w:rPr>
        <w:t xml:space="preserve"> que el día </w:t>
      </w:r>
      <w:r w:rsidR="00AB3460">
        <w:rPr>
          <w:bCs/>
        </w:rPr>
        <w:t>15</w:t>
      </w:r>
      <w:r w:rsidRPr="00E9343A">
        <w:rPr>
          <w:bCs/>
        </w:rPr>
        <w:t xml:space="preserve"> de </w:t>
      </w:r>
      <w:proofErr w:type="gramStart"/>
      <w:r w:rsidRPr="00E9343A">
        <w:rPr>
          <w:bCs/>
        </w:rPr>
        <w:t>Septiembre</w:t>
      </w:r>
      <w:proofErr w:type="gramEnd"/>
      <w:r w:rsidRPr="00E9343A">
        <w:rPr>
          <w:bCs/>
        </w:rPr>
        <w:t xml:space="preserve"> de 2022, se llevará a cabo la Sesión Ordinaria N°1.22</w:t>
      </w:r>
      <w:r w:rsidR="00AB3460">
        <w:rPr>
          <w:bCs/>
        </w:rPr>
        <w:t>7</w:t>
      </w:r>
      <w:r w:rsidRPr="00E9343A">
        <w:rPr>
          <w:bCs/>
        </w:rPr>
        <w:t xml:space="preserve"> de este Concejo Municipal, en la Sala de Sesiones del Concejo Municipal de la Ciudad de Totoras, a las 9:00 horas, para tratar el siguiente:</w:t>
      </w:r>
    </w:p>
    <w:p w14:paraId="3214F9D6" w14:textId="77777777" w:rsidR="00E9343A" w:rsidRPr="00E9343A" w:rsidRDefault="00E9343A" w:rsidP="00DC67B2">
      <w:pPr>
        <w:pStyle w:val="NormalWeb"/>
        <w:spacing w:before="360" w:beforeAutospacing="0" w:after="360" w:afterAutospacing="0"/>
        <w:jc w:val="center"/>
        <w:rPr>
          <w:b/>
          <w:bCs/>
          <w:u w:val="single"/>
        </w:rPr>
      </w:pPr>
      <w:r w:rsidRPr="00E9343A">
        <w:rPr>
          <w:b/>
          <w:bCs/>
          <w:u w:val="single"/>
        </w:rPr>
        <w:t>ORDEN DEL DIA</w:t>
      </w:r>
    </w:p>
    <w:bookmarkEnd w:id="2"/>
    <w:p w14:paraId="1A9941E7" w14:textId="38D23178" w:rsidR="003934CF" w:rsidRPr="00E9343A" w:rsidRDefault="003934CF" w:rsidP="003934CF">
      <w:pPr>
        <w:pStyle w:val="NormalWeb"/>
        <w:jc w:val="both"/>
        <w:rPr>
          <w:bCs/>
        </w:rPr>
      </w:pPr>
      <w:r w:rsidRPr="00E9343A">
        <w:rPr>
          <w:bCs/>
        </w:rPr>
        <w:t xml:space="preserve">1º) </w:t>
      </w:r>
      <w:r w:rsidRPr="00E9343A">
        <w:rPr>
          <w:b/>
          <w:bCs/>
          <w:u w:val="single"/>
        </w:rPr>
        <w:t>ACTA ANTERIOR</w:t>
      </w:r>
      <w:r w:rsidRPr="00E9343A">
        <w:rPr>
          <w:bCs/>
        </w:rPr>
        <w:t xml:space="preserve">: Protocolización Acta </w:t>
      </w:r>
      <w:proofErr w:type="spellStart"/>
      <w:r w:rsidRPr="00E9343A">
        <w:rPr>
          <w:bCs/>
        </w:rPr>
        <w:t>N°</w:t>
      </w:r>
      <w:proofErr w:type="spellEnd"/>
      <w:r w:rsidRPr="00E9343A">
        <w:rPr>
          <w:bCs/>
        </w:rPr>
        <w:t xml:space="preserve"> 1.34</w:t>
      </w:r>
      <w:r w:rsidR="00AB3460">
        <w:rPr>
          <w:bCs/>
        </w:rPr>
        <w:t>2</w:t>
      </w:r>
      <w:r w:rsidRPr="00E9343A">
        <w:rPr>
          <w:bCs/>
        </w:rPr>
        <w:t>.-</w:t>
      </w:r>
    </w:p>
    <w:p w14:paraId="0481EA6D" w14:textId="15DF6C8C" w:rsidR="003934CF" w:rsidRDefault="003934CF" w:rsidP="00DE765E">
      <w:pPr>
        <w:pStyle w:val="NormalWeb"/>
        <w:spacing w:before="0" w:beforeAutospacing="0" w:after="0" w:afterAutospacing="0"/>
        <w:jc w:val="both"/>
        <w:rPr>
          <w:lang w:val="es-MX"/>
        </w:rPr>
      </w:pPr>
      <w:r w:rsidRPr="00E9343A">
        <w:rPr>
          <w:bCs/>
          <w:lang w:val="es-MX"/>
        </w:rPr>
        <w:t xml:space="preserve">2°) </w:t>
      </w:r>
      <w:r w:rsidRPr="00E9343A">
        <w:rPr>
          <w:b/>
          <w:bCs/>
          <w:u w:val="single"/>
          <w:lang w:val="es-MX"/>
        </w:rPr>
        <w:t>MENSAJES DEL D.E:</w:t>
      </w:r>
      <w:r w:rsidRPr="00E9343A">
        <w:rPr>
          <w:b/>
          <w:bCs/>
          <w:lang w:val="es-MX"/>
        </w:rPr>
        <w:t xml:space="preserve">  </w:t>
      </w:r>
      <w:r w:rsidRPr="00E9343A">
        <w:rPr>
          <w:bCs/>
          <w:lang w:val="es-MX"/>
        </w:rPr>
        <w:t>a)</w:t>
      </w:r>
      <w:r w:rsidRPr="00E9343A">
        <w:rPr>
          <w:b/>
          <w:bCs/>
          <w:lang w:val="es-MX"/>
        </w:rPr>
        <w:t xml:space="preserve"> </w:t>
      </w:r>
      <w:r w:rsidR="00AB3460" w:rsidRPr="00AB3460">
        <w:rPr>
          <w:lang w:val="es-MX"/>
        </w:rPr>
        <w:t>Proyecto de Ordenanza, disponiendo</w:t>
      </w:r>
      <w:r w:rsidR="00AB3460">
        <w:rPr>
          <w:b/>
          <w:bCs/>
          <w:lang w:val="es-MX"/>
        </w:rPr>
        <w:t xml:space="preserve"> </w:t>
      </w:r>
      <w:r w:rsidR="00AB3460">
        <w:rPr>
          <w:lang w:val="es-MX"/>
        </w:rPr>
        <w:t xml:space="preserve">solicitar al Gobierno Provincial y por el período 2022, en el marco de la Ley </w:t>
      </w:r>
      <w:proofErr w:type="spellStart"/>
      <w:r w:rsidR="00AB3460">
        <w:rPr>
          <w:lang w:val="es-MX"/>
        </w:rPr>
        <w:t>Nº</w:t>
      </w:r>
      <w:proofErr w:type="spellEnd"/>
      <w:r w:rsidR="00AB3460">
        <w:rPr>
          <w:lang w:val="es-MX"/>
        </w:rPr>
        <w:t xml:space="preserve"> 12.853, sus modificaciones y decreto reglamentario, el aporte de fondos no reintegrables para la adquisición de una plataforma elevadora hidráulica articula</w:t>
      </w:r>
      <w:r w:rsidR="007D1AA1">
        <w:rPr>
          <w:lang w:val="es-MX"/>
        </w:rPr>
        <w:t>da</w:t>
      </w:r>
      <w:r w:rsidR="00AB3460">
        <w:rPr>
          <w:lang w:val="es-MX"/>
        </w:rPr>
        <w:t xml:space="preserve"> nueva </w:t>
      </w:r>
      <w:r w:rsidR="007D1AA1">
        <w:rPr>
          <w:lang w:val="es-MX"/>
        </w:rPr>
        <w:t>o</w:t>
      </w:r>
      <w:r w:rsidR="00AB3460">
        <w:rPr>
          <w:lang w:val="es-MX"/>
        </w:rPr>
        <w:t xml:space="preserve"> </w:t>
      </w:r>
      <w:proofErr w:type="gramStart"/>
      <w:r w:rsidR="00AB3460">
        <w:rPr>
          <w:lang w:val="es-MX"/>
        </w:rPr>
        <w:t>usada.-</w:t>
      </w:r>
      <w:proofErr w:type="gramEnd"/>
    </w:p>
    <w:p w14:paraId="070B1139" w14:textId="1D857400" w:rsidR="003934CF" w:rsidRPr="00E9343A" w:rsidRDefault="003934CF" w:rsidP="007D1AA1">
      <w:pPr>
        <w:pStyle w:val="NormalWeb"/>
        <w:jc w:val="both"/>
        <w:rPr>
          <w:bCs/>
        </w:rPr>
      </w:pPr>
      <w:r w:rsidRPr="00E9343A">
        <w:rPr>
          <w:bCs/>
        </w:rPr>
        <w:t xml:space="preserve">3°) </w:t>
      </w:r>
      <w:r w:rsidRPr="00E9343A">
        <w:rPr>
          <w:b/>
          <w:bCs/>
          <w:u w:val="single"/>
        </w:rPr>
        <w:t>ASUNTOS PARTICULARES:</w:t>
      </w:r>
      <w:r w:rsidRPr="00E9343A">
        <w:rPr>
          <w:bCs/>
        </w:rPr>
        <w:t xml:space="preserve"> a) </w:t>
      </w:r>
      <w:r w:rsidR="00AB3460">
        <w:rPr>
          <w:bCs/>
        </w:rPr>
        <w:t>Mail remitido por el Sena</w:t>
      </w:r>
      <w:r w:rsidR="004E0CE9">
        <w:rPr>
          <w:bCs/>
        </w:rPr>
        <w:t xml:space="preserve">dor Dionisio </w:t>
      </w:r>
      <w:proofErr w:type="spellStart"/>
      <w:r w:rsidR="004E0CE9">
        <w:rPr>
          <w:bCs/>
        </w:rPr>
        <w:t>Scarpín</w:t>
      </w:r>
      <w:proofErr w:type="spellEnd"/>
      <w:r w:rsidR="004E0CE9">
        <w:rPr>
          <w:bCs/>
        </w:rPr>
        <w:t>, solicitando acompañar un proyecto de Ley de Régimen de Promoción de Maquinaria Agrícola, el cual fue presentado</w:t>
      </w:r>
      <w:r w:rsidR="00D97B17">
        <w:rPr>
          <w:bCs/>
        </w:rPr>
        <w:t xml:space="preserve"> ante la Cámara de Senadores</w:t>
      </w:r>
      <w:r w:rsidR="004E0CE9">
        <w:rPr>
          <w:bCs/>
        </w:rPr>
        <w:t xml:space="preserve"> en conjunto con los Senadores Carolina Losada y Alfredo De </w:t>
      </w:r>
      <w:proofErr w:type="spellStart"/>
      <w:proofErr w:type="gramStart"/>
      <w:r w:rsidR="004E0CE9">
        <w:rPr>
          <w:bCs/>
        </w:rPr>
        <w:t>Angeli</w:t>
      </w:r>
      <w:proofErr w:type="spellEnd"/>
      <w:r w:rsidRPr="00E9343A">
        <w:rPr>
          <w:bCs/>
        </w:rPr>
        <w:t>.-</w:t>
      </w:r>
      <w:proofErr w:type="gramEnd"/>
      <w:r w:rsidRPr="00E9343A">
        <w:rPr>
          <w:bCs/>
        </w:rPr>
        <w:t xml:space="preserve"> </w:t>
      </w:r>
    </w:p>
    <w:p w14:paraId="796830D3" w14:textId="26D8EF85" w:rsidR="003934CF" w:rsidRDefault="00D97B17" w:rsidP="00DC67B2">
      <w:pPr>
        <w:pStyle w:val="NormalWeb"/>
        <w:tabs>
          <w:tab w:val="left" w:pos="3969"/>
        </w:tabs>
        <w:jc w:val="both"/>
        <w:rPr>
          <w:bCs/>
          <w:lang w:val="es-MX"/>
        </w:rPr>
      </w:pPr>
      <w:r>
        <w:rPr>
          <w:bCs/>
        </w:rPr>
        <w:tab/>
      </w:r>
      <w:r w:rsidR="003934CF" w:rsidRPr="00E9343A">
        <w:rPr>
          <w:bCs/>
          <w:lang w:val="es-MX"/>
        </w:rPr>
        <w:t>b)</w:t>
      </w:r>
      <w:r>
        <w:rPr>
          <w:bCs/>
          <w:lang w:val="es-MX"/>
        </w:rPr>
        <w:t xml:space="preserve"> </w:t>
      </w:r>
      <w:r w:rsidR="00CF3BDE">
        <w:rPr>
          <w:bCs/>
          <w:lang w:val="es-MX"/>
        </w:rPr>
        <w:t>Presup</w:t>
      </w:r>
      <w:r w:rsidR="00DC67B2">
        <w:rPr>
          <w:bCs/>
          <w:lang w:val="es-MX"/>
        </w:rPr>
        <w:t>u</w:t>
      </w:r>
      <w:r w:rsidR="00CF3BDE">
        <w:rPr>
          <w:bCs/>
          <w:lang w:val="es-MX"/>
        </w:rPr>
        <w:t xml:space="preserve">estos </w:t>
      </w:r>
      <w:r>
        <w:rPr>
          <w:bCs/>
          <w:lang w:val="es-MX"/>
        </w:rPr>
        <w:t>remitidos por proveedores de Servicios Informáticos</w:t>
      </w:r>
      <w:r w:rsidR="003934CF" w:rsidRPr="00E9343A">
        <w:rPr>
          <w:bCs/>
          <w:lang w:val="es-MX"/>
        </w:rPr>
        <w:t xml:space="preserve"> </w:t>
      </w:r>
      <w:r>
        <w:rPr>
          <w:bCs/>
          <w:lang w:val="es-MX"/>
        </w:rPr>
        <w:t xml:space="preserve">según </w:t>
      </w:r>
      <w:r w:rsidR="00CF3BDE">
        <w:rPr>
          <w:bCs/>
          <w:lang w:val="es-MX"/>
        </w:rPr>
        <w:t>la cotización requerida</w:t>
      </w:r>
      <w:r>
        <w:rPr>
          <w:bCs/>
          <w:lang w:val="es-MX"/>
        </w:rPr>
        <w:t xml:space="preserve"> por este Cuerpo.</w:t>
      </w:r>
    </w:p>
    <w:p w14:paraId="0C095CAD" w14:textId="2AC4EFB4" w:rsidR="00D97B17" w:rsidRDefault="00CF3BDE" w:rsidP="00DC67B2">
      <w:pPr>
        <w:pStyle w:val="NormalWeb"/>
        <w:tabs>
          <w:tab w:val="left" w:pos="3969"/>
        </w:tabs>
        <w:jc w:val="both"/>
        <w:rPr>
          <w:bCs/>
          <w:lang w:val="es-MX"/>
        </w:rPr>
      </w:pPr>
      <w:r>
        <w:rPr>
          <w:bCs/>
          <w:lang w:val="es-MX"/>
        </w:rPr>
        <w:tab/>
      </w:r>
      <w:r w:rsidR="00D97B17">
        <w:rPr>
          <w:bCs/>
          <w:lang w:val="es-MX"/>
        </w:rPr>
        <w:t>c)</w:t>
      </w:r>
      <w:r>
        <w:rPr>
          <w:bCs/>
          <w:lang w:val="es-MX"/>
        </w:rPr>
        <w:t xml:space="preserve"> Expediente completo remitido por el Ministerio de Salud de la Provincia de Santa Fe, en respuesta a </w:t>
      </w:r>
      <w:r w:rsidR="00175DF4">
        <w:rPr>
          <w:bCs/>
          <w:lang w:val="es-MX"/>
        </w:rPr>
        <w:t xml:space="preserve">nota enviada por este Cuerpo; referente a Resolución Nº1215/22, a través de la cual, se solicita al gobierno provincial, el nombramiento de un médico de planta permanente y demás peticiones; destinadas a cubrir las demandas del Hospital </w:t>
      </w:r>
      <w:proofErr w:type="gramStart"/>
      <w:r w:rsidR="00175DF4">
        <w:rPr>
          <w:bCs/>
          <w:lang w:val="es-MX"/>
        </w:rPr>
        <w:t>local.-</w:t>
      </w:r>
      <w:proofErr w:type="gramEnd"/>
    </w:p>
    <w:p w14:paraId="602C9B10" w14:textId="2395DE98" w:rsidR="005371DF" w:rsidRPr="00E9343A" w:rsidRDefault="00DE765E" w:rsidP="00DE765E">
      <w:pPr>
        <w:pStyle w:val="NormalWeb"/>
        <w:tabs>
          <w:tab w:val="left" w:pos="3969"/>
        </w:tabs>
        <w:spacing w:before="120" w:beforeAutospacing="0" w:after="120" w:afterAutospacing="0"/>
        <w:jc w:val="both"/>
        <w:rPr>
          <w:bCs/>
        </w:rPr>
      </w:pPr>
      <w:r>
        <w:rPr>
          <w:bCs/>
          <w:lang w:val="es-MX"/>
        </w:rPr>
        <w:tab/>
      </w:r>
      <w:r w:rsidR="005371DF">
        <w:rPr>
          <w:bCs/>
          <w:lang w:val="es-MX"/>
        </w:rPr>
        <w:t xml:space="preserve">d) Nota remitida por </w:t>
      </w:r>
      <w:r w:rsidR="00546301">
        <w:rPr>
          <w:bCs/>
          <w:lang w:val="es-MX"/>
        </w:rPr>
        <w:t xml:space="preserve">la E.F.A </w:t>
      </w:r>
      <w:r w:rsidR="000034B4">
        <w:rPr>
          <w:bCs/>
          <w:lang w:val="es-MX"/>
        </w:rPr>
        <w:t>Escuela de la Familia Agrícola “Colonias Unidas”</w:t>
      </w:r>
      <w:r w:rsidR="00546301">
        <w:rPr>
          <w:bCs/>
          <w:lang w:val="es-MX"/>
        </w:rPr>
        <w:t xml:space="preserve"> </w:t>
      </w:r>
      <w:proofErr w:type="spellStart"/>
      <w:r w:rsidR="00546301">
        <w:rPr>
          <w:bCs/>
          <w:lang w:val="es-MX"/>
        </w:rPr>
        <w:t>Nº</w:t>
      </w:r>
      <w:proofErr w:type="spellEnd"/>
      <w:r w:rsidR="00546301">
        <w:rPr>
          <w:bCs/>
          <w:lang w:val="es-MX"/>
        </w:rPr>
        <w:t xml:space="preserve"> 8248</w:t>
      </w:r>
      <w:r w:rsidR="00546301">
        <w:rPr>
          <w:bCs/>
          <w:lang w:val="es-MX"/>
        </w:rPr>
        <w:t xml:space="preserve">, </w:t>
      </w:r>
      <w:r w:rsidR="00C7295D">
        <w:rPr>
          <w:bCs/>
          <w:lang w:val="es-MX"/>
        </w:rPr>
        <w:t>solicitando</w:t>
      </w:r>
      <w:r w:rsidR="00546301">
        <w:rPr>
          <w:bCs/>
          <w:lang w:val="es-MX"/>
        </w:rPr>
        <w:t xml:space="preserve"> la</w:t>
      </w:r>
      <w:r w:rsidR="00C7295D">
        <w:rPr>
          <w:bCs/>
          <w:lang w:val="es-MX"/>
        </w:rPr>
        <w:t xml:space="preserve"> colaboración</w:t>
      </w:r>
      <w:r w:rsidR="00546301">
        <w:rPr>
          <w:bCs/>
          <w:lang w:val="es-MX"/>
        </w:rPr>
        <w:t xml:space="preserve"> por parte del Cuerpo,</w:t>
      </w:r>
      <w:r w:rsidR="00C7295D">
        <w:rPr>
          <w:bCs/>
          <w:lang w:val="es-MX"/>
        </w:rPr>
        <w:t xml:space="preserve"> </w:t>
      </w:r>
      <w:r w:rsidR="00546301">
        <w:rPr>
          <w:bCs/>
          <w:lang w:val="es-MX"/>
        </w:rPr>
        <w:t xml:space="preserve">en la realización del bingo que llevará a cabo la institución educativa el próximo domingo 09 de </w:t>
      </w:r>
      <w:proofErr w:type="gramStart"/>
      <w:r w:rsidR="00546301">
        <w:rPr>
          <w:bCs/>
          <w:lang w:val="es-MX"/>
        </w:rPr>
        <w:t>octubre.-</w:t>
      </w:r>
      <w:proofErr w:type="gramEnd"/>
      <w:r w:rsidR="00C7295D">
        <w:rPr>
          <w:bCs/>
          <w:lang w:val="es-MX"/>
        </w:rPr>
        <w:t xml:space="preserve"> </w:t>
      </w:r>
    </w:p>
    <w:p w14:paraId="44A5A719" w14:textId="6C0528C0" w:rsidR="00546301" w:rsidRDefault="003934CF" w:rsidP="00DC67B2">
      <w:pPr>
        <w:pStyle w:val="NormalWeb"/>
        <w:tabs>
          <w:tab w:val="left" w:pos="4111"/>
        </w:tabs>
        <w:jc w:val="both"/>
        <w:rPr>
          <w:bCs/>
        </w:rPr>
      </w:pPr>
      <w:r w:rsidRPr="00E9343A">
        <w:rPr>
          <w:bCs/>
        </w:rPr>
        <w:t xml:space="preserve">4º) </w:t>
      </w:r>
      <w:r w:rsidRPr="00E9343A">
        <w:rPr>
          <w:b/>
          <w:bCs/>
          <w:u w:val="single"/>
        </w:rPr>
        <w:t>PROYECTOS DE CONCEJALES</w:t>
      </w:r>
      <w:r w:rsidRPr="00E9343A">
        <w:rPr>
          <w:bCs/>
        </w:rPr>
        <w:t xml:space="preserve">: </w:t>
      </w:r>
      <w:r>
        <w:rPr>
          <w:bCs/>
        </w:rPr>
        <w:tab/>
      </w:r>
      <w:r w:rsidRPr="00E9343A">
        <w:rPr>
          <w:bCs/>
        </w:rPr>
        <w:t xml:space="preserve">a) </w:t>
      </w:r>
      <w:r w:rsidR="00546301">
        <w:rPr>
          <w:bCs/>
        </w:rPr>
        <w:t xml:space="preserve">Proyecto de Resolución, </w:t>
      </w:r>
      <w:r w:rsidR="00546301" w:rsidRPr="00E9343A">
        <w:rPr>
          <w:bCs/>
        </w:rPr>
        <w:t xml:space="preserve">iniciado por </w:t>
      </w:r>
      <w:proofErr w:type="gramStart"/>
      <w:r w:rsidR="00546301" w:rsidRPr="00E9343A">
        <w:rPr>
          <w:bCs/>
        </w:rPr>
        <w:t>Concejal</w:t>
      </w:r>
      <w:proofErr w:type="gramEnd"/>
      <w:r w:rsidR="00546301" w:rsidRPr="00E9343A">
        <w:rPr>
          <w:bCs/>
        </w:rPr>
        <w:t xml:space="preserve"> Titular del Bloque “Vamos Juntos”</w:t>
      </w:r>
      <w:r w:rsidR="00546301">
        <w:rPr>
          <w:bCs/>
        </w:rPr>
        <w:t xml:space="preserve"> </w:t>
      </w:r>
      <w:r w:rsidR="00546301" w:rsidRPr="00E9343A">
        <w:rPr>
          <w:bCs/>
        </w:rPr>
        <w:t>(U</w:t>
      </w:r>
      <w:r w:rsidR="00546301">
        <w:rPr>
          <w:bCs/>
        </w:rPr>
        <w:t>.</w:t>
      </w:r>
      <w:r w:rsidR="00546301" w:rsidRPr="00E9343A">
        <w:rPr>
          <w:bCs/>
        </w:rPr>
        <w:t>C</w:t>
      </w:r>
      <w:r w:rsidR="00546301">
        <w:rPr>
          <w:bCs/>
        </w:rPr>
        <w:t>.</w:t>
      </w:r>
      <w:r w:rsidR="00546301" w:rsidRPr="00E9343A">
        <w:rPr>
          <w:bCs/>
        </w:rPr>
        <w:t>R</w:t>
      </w:r>
      <w:r w:rsidR="00546301">
        <w:rPr>
          <w:bCs/>
        </w:rPr>
        <w:t>.</w:t>
      </w:r>
      <w:r w:rsidR="00546301" w:rsidRPr="00E9343A">
        <w:rPr>
          <w:bCs/>
        </w:rPr>
        <w:t>) Juan Ramón GILES,</w:t>
      </w:r>
      <w:r w:rsidR="00546301">
        <w:rPr>
          <w:bCs/>
        </w:rPr>
        <w:t xml:space="preserve"> </w:t>
      </w:r>
      <w:r w:rsidR="00AA45D6">
        <w:rPr>
          <w:bCs/>
        </w:rPr>
        <w:t xml:space="preserve">disponiendo el envío de nota al Sr. Gobernador de la Provincia de Santa Fe C.P.N. Omar </w:t>
      </w:r>
      <w:proofErr w:type="spellStart"/>
      <w:r w:rsidR="00AA45D6">
        <w:rPr>
          <w:bCs/>
        </w:rPr>
        <w:t>Perotti</w:t>
      </w:r>
      <w:proofErr w:type="spellEnd"/>
      <w:r w:rsidR="00AA45D6">
        <w:rPr>
          <w:bCs/>
        </w:rPr>
        <w:t xml:space="preserve"> y la Ministra de Infraestructura, Servicios Públicos y Hábitat Sra. Silvina Frana, con el objeto de solicitarle en forma urgente, una audiencia, para conversar sobre la necesidad de hacer efectiva la entrega </w:t>
      </w:r>
      <w:r w:rsidR="00D6553A">
        <w:rPr>
          <w:bCs/>
        </w:rPr>
        <w:t>del aporte provincial para la construcción de 12 viviendas en Totoras, ya que los convenios correspondientes ya fueron firmados o nos informe si tienen pensado algún plan similar para nuestra ciudad</w:t>
      </w:r>
      <w:r w:rsidR="007D2651">
        <w:rPr>
          <w:bCs/>
        </w:rPr>
        <w:t>.-</w:t>
      </w:r>
    </w:p>
    <w:p w14:paraId="485919EB" w14:textId="77777777" w:rsidR="00DC67B2" w:rsidRDefault="0087733E" w:rsidP="00DE765E">
      <w:pPr>
        <w:pStyle w:val="NormalWeb"/>
        <w:tabs>
          <w:tab w:val="left" w:pos="4111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ab/>
      </w:r>
    </w:p>
    <w:p w14:paraId="210097D1" w14:textId="2ECCEFFD" w:rsidR="00DC67B2" w:rsidRDefault="00DC67B2" w:rsidP="00DE765E">
      <w:pPr>
        <w:pStyle w:val="NormalWeb"/>
        <w:tabs>
          <w:tab w:val="left" w:pos="4111"/>
        </w:tabs>
        <w:spacing w:before="0" w:beforeAutospacing="0" w:after="0" w:afterAutospacing="0"/>
        <w:jc w:val="both"/>
        <w:rPr>
          <w:bCs/>
        </w:rPr>
      </w:pPr>
    </w:p>
    <w:p w14:paraId="0A9AB117" w14:textId="39147E34" w:rsidR="00DC67B2" w:rsidRPr="00DC67B2" w:rsidRDefault="00DC67B2" w:rsidP="00DC67B2">
      <w:pPr>
        <w:pStyle w:val="NormalWeb"/>
        <w:spacing w:before="0" w:beforeAutospacing="0" w:after="0" w:afterAutospacing="0"/>
        <w:jc w:val="both"/>
        <w:rPr>
          <w:bCs/>
          <w:lang w:val="es-MX"/>
        </w:rPr>
      </w:pPr>
      <w:r w:rsidRPr="00DC67B2">
        <w:rPr>
          <w:bCs/>
          <w:lang w:val="es-MX"/>
        </w:rPr>
        <w:lastRenderedPageBreak/>
        <w:t xml:space="preserve">  </w:t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r w:rsidRPr="00DC67B2">
        <w:rPr>
          <w:bCs/>
          <w:lang w:val="es-MX"/>
        </w:rPr>
        <w:t xml:space="preserve">TOTORAS, 14 de </w:t>
      </w:r>
      <w:proofErr w:type="gramStart"/>
      <w:r w:rsidRPr="00DC67B2">
        <w:rPr>
          <w:bCs/>
          <w:lang w:val="es-MX"/>
        </w:rPr>
        <w:t>Septiembre</w:t>
      </w:r>
      <w:proofErr w:type="gramEnd"/>
      <w:r w:rsidRPr="00DC67B2">
        <w:rPr>
          <w:bCs/>
          <w:lang w:val="es-MX"/>
        </w:rPr>
        <w:t xml:space="preserve"> de 2022.-</w:t>
      </w:r>
    </w:p>
    <w:p w14:paraId="6B887D18" w14:textId="77777777" w:rsidR="00DC67B2" w:rsidRPr="00DC67B2" w:rsidRDefault="00DC67B2" w:rsidP="00DC67B2">
      <w:pPr>
        <w:pStyle w:val="NormalWeb"/>
        <w:spacing w:before="0" w:beforeAutospacing="0" w:after="0" w:afterAutospacing="0"/>
        <w:jc w:val="both"/>
        <w:rPr>
          <w:bCs/>
        </w:rPr>
      </w:pPr>
    </w:p>
    <w:p w14:paraId="5A90FD3B" w14:textId="77777777" w:rsidR="00DC67B2" w:rsidRDefault="00DC67B2" w:rsidP="00DC67B2">
      <w:pPr>
        <w:rPr>
          <w:rFonts w:ascii="Times New Roman" w:eastAsia="Times New Roman" w:hAnsi="Times New Roman"/>
          <w:sz w:val="24"/>
          <w:szCs w:val="24"/>
        </w:rPr>
      </w:pPr>
    </w:p>
    <w:p w14:paraId="42480B02" w14:textId="77777777" w:rsidR="00860DA7" w:rsidRPr="00E9343A" w:rsidRDefault="00860DA7" w:rsidP="00860DA7">
      <w:pPr>
        <w:pStyle w:val="NormalWeb"/>
        <w:spacing w:beforeAutospacing="0" w:afterAutospacing="0"/>
        <w:jc w:val="both"/>
        <w:rPr>
          <w:bCs/>
        </w:rPr>
      </w:pPr>
      <w:r w:rsidRPr="00E9343A">
        <w:rPr>
          <w:bCs/>
        </w:rPr>
        <w:t>SR</w:t>
      </w:r>
      <w:r>
        <w:rPr>
          <w:bCs/>
        </w:rPr>
        <w:t>. SR</w:t>
      </w:r>
      <w:r w:rsidRPr="00E9343A">
        <w:rPr>
          <w:bCs/>
        </w:rPr>
        <w:t xml:space="preserve">A. </w:t>
      </w:r>
    </w:p>
    <w:p w14:paraId="60DB347A" w14:textId="77777777" w:rsidR="00860DA7" w:rsidRPr="00E9343A" w:rsidRDefault="00860DA7" w:rsidP="00860DA7">
      <w:pPr>
        <w:pStyle w:val="NormalWeb"/>
        <w:spacing w:beforeAutospacing="0" w:afterAutospacing="0"/>
        <w:jc w:val="both"/>
        <w:rPr>
          <w:b/>
          <w:bCs/>
        </w:rPr>
      </w:pPr>
      <w:r>
        <w:rPr>
          <w:b/>
          <w:bCs/>
        </w:rPr>
        <w:t>……………………………………………..</w:t>
      </w:r>
    </w:p>
    <w:p w14:paraId="5479039C" w14:textId="77777777" w:rsidR="00860DA7" w:rsidRPr="00E9343A" w:rsidRDefault="00860DA7" w:rsidP="00860DA7">
      <w:pPr>
        <w:pStyle w:val="NormalWeb"/>
        <w:spacing w:beforeAutospacing="0" w:afterAutospacing="0"/>
        <w:jc w:val="both"/>
        <w:rPr>
          <w:bCs/>
          <w:u w:val="single"/>
        </w:rPr>
      </w:pPr>
      <w:r>
        <w:rPr>
          <w:bCs/>
          <w:u w:val="single"/>
        </w:rPr>
        <w:t>PRESENTE</w:t>
      </w:r>
      <w:r w:rsidRPr="00E9343A">
        <w:rPr>
          <w:bCs/>
          <w:u w:val="single"/>
        </w:rPr>
        <w:t>:</w:t>
      </w:r>
    </w:p>
    <w:p w14:paraId="086A4CE9" w14:textId="7B0875FB" w:rsidR="00DC67B2" w:rsidRDefault="00DC67B2" w:rsidP="00DC67B2">
      <w:pPr>
        <w:pStyle w:val="NormalWeb"/>
        <w:spacing w:before="0" w:beforeAutospacing="0" w:after="0" w:afterAutospacing="0"/>
        <w:jc w:val="both"/>
        <w:rPr>
          <w:bCs/>
        </w:rPr>
      </w:pPr>
    </w:p>
    <w:p w14:paraId="0EA31612" w14:textId="77777777" w:rsidR="00860DA7" w:rsidRPr="00DC67B2" w:rsidRDefault="00860DA7" w:rsidP="00DC67B2">
      <w:pPr>
        <w:pStyle w:val="NormalWeb"/>
        <w:spacing w:before="0" w:beforeAutospacing="0" w:after="0" w:afterAutospacing="0"/>
        <w:jc w:val="both"/>
        <w:rPr>
          <w:bCs/>
        </w:rPr>
      </w:pPr>
    </w:p>
    <w:p w14:paraId="7115389E" w14:textId="77777777" w:rsidR="00DC67B2" w:rsidRPr="00DC67B2" w:rsidRDefault="00DC67B2" w:rsidP="00DC67B2">
      <w:pPr>
        <w:pStyle w:val="NormalWeb"/>
        <w:spacing w:before="0" w:beforeAutospacing="0" w:after="0" w:afterAutospacing="0"/>
        <w:jc w:val="both"/>
        <w:rPr>
          <w:bCs/>
        </w:rPr>
      </w:pPr>
      <w:r w:rsidRPr="00DC67B2">
        <w:rPr>
          <w:bCs/>
        </w:rPr>
        <w:t>De mi mayor consideración:</w:t>
      </w:r>
    </w:p>
    <w:p w14:paraId="562A0B85" w14:textId="623A6BA1" w:rsidR="00DC67B2" w:rsidRDefault="00DC67B2" w:rsidP="00DC67B2">
      <w:pPr>
        <w:pStyle w:val="NormalWeb"/>
        <w:spacing w:before="0" w:beforeAutospacing="0" w:after="0" w:afterAutospacing="0"/>
        <w:jc w:val="both"/>
        <w:rPr>
          <w:bCs/>
        </w:rPr>
      </w:pPr>
      <w:r w:rsidRPr="00DC67B2">
        <w:rPr>
          <w:bCs/>
        </w:rPr>
        <w:t xml:space="preserve">                                              </w:t>
      </w:r>
      <w:proofErr w:type="spellStart"/>
      <w:r w:rsidRPr="00DC67B2">
        <w:rPr>
          <w:bCs/>
        </w:rPr>
        <w:t>Comunícole</w:t>
      </w:r>
      <w:proofErr w:type="spellEnd"/>
      <w:r w:rsidRPr="00DC67B2">
        <w:rPr>
          <w:bCs/>
        </w:rPr>
        <w:t xml:space="preserve"> que el día 15 de </w:t>
      </w:r>
      <w:proofErr w:type="gramStart"/>
      <w:r w:rsidRPr="00DC67B2">
        <w:rPr>
          <w:bCs/>
        </w:rPr>
        <w:t>Septiembre</w:t>
      </w:r>
      <w:proofErr w:type="gramEnd"/>
      <w:r w:rsidRPr="00DC67B2">
        <w:rPr>
          <w:bCs/>
        </w:rPr>
        <w:t xml:space="preserve"> de 2022, se llevará a cabo la Sesión Ordinaria N°1.227 de este Concejo Municipal, en la Sala de Sesiones del Concejo Municipal de la Ciudad de Totoras, a las 9:00 horas, para tratar el siguiente:</w:t>
      </w:r>
    </w:p>
    <w:p w14:paraId="763FD80D" w14:textId="77777777" w:rsidR="00DC67B2" w:rsidRPr="00DC67B2" w:rsidRDefault="00DC67B2" w:rsidP="00DC67B2">
      <w:pPr>
        <w:pStyle w:val="NormalWeb"/>
        <w:spacing w:before="0" w:beforeAutospacing="0" w:after="0" w:afterAutospacing="0"/>
        <w:jc w:val="both"/>
        <w:rPr>
          <w:bCs/>
        </w:rPr>
      </w:pPr>
    </w:p>
    <w:p w14:paraId="2608CC8D" w14:textId="77777777" w:rsidR="00DC67B2" w:rsidRPr="00DC67B2" w:rsidRDefault="00DC67B2" w:rsidP="00DC67B2">
      <w:pPr>
        <w:pStyle w:val="NormalWeb"/>
        <w:spacing w:before="0" w:beforeAutospacing="0" w:after="0" w:afterAutospacing="0"/>
        <w:jc w:val="center"/>
        <w:rPr>
          <w:b/>
          <w:bCs/>
          <w:u w:val="single"/>
        </w:rPr>
      </w:pPr>
      <w:r w:rsidRPr="00DC67B2">
        <w:rPr>
          <w:b/>
          <w:bCs/>
          <w:u w:val="single"/>
        </w:rPr>
        <w:t>ORDEN DEL DIA</w:t>
      </w:r>
    </w:p>
    <w:p w14:paraId="071F8632" w14:textId="77777777" w:rsidR="00DC67B2" w:rsidRDefault="00DC67B2" w:rsidP="00DE765E">
      <w:pPr>
        <w:pStyle w:val="NormalWeb"/>
        <w:tabs>
          <w:tab w:val="left" w:pos="4111"/>
        </w:tabs>
        <w:spacing w:before="0" w:beforeAutospacing="0" w:after="0" w:afterAutospacing="0"/>
        <w:jc w:val="both"/>
        <w:rPr>
          <w:bCs/>
        </w:rPr>
      </w:pPr>
    </w:p>
    <w:p w14:paraId="1CF938FA" w14:textId="2526A969" w:rsidR="0087733E" w:rsidRDefault="00DC67B2" w:rsidP="00DE765E">
      <w:pPr>
        <w:pStyle w:val="NormalWeb"/>
        <w:tabs>
          <w:tab w:val="left" w:pos="4111"/>
        </w:tabs>
        <w:spacing w:before="0" w:beforeAutospacing="0" w:after="0" w:afterAutospacing="0"/>
        <w:jc w:val="both"/>
        <w:rPr>
          <w:bCs/>
          <w:lang w:val="es-AR"/>
        </w:rPr>
      </w:pPr>
      <w:r>
        <w:rPr>
          <w:bCs/>
        </w:rPr>
        <w:tab/>
      </w:r>
      <w:r w:rsidR="0087733E">
        <w:rPr>
          <w:bCs/>
        </w:rPr>
        <w:t>b) Proyecto de Resolución, iniciado por</w:t>
      </w:r>
      <w:r w:rsidR="0087733E" w:rsidRPr="0087733E">
        <w:rPr>
          <w:color w:val="000000"/>
          <w:sz w:val="20"/>
          <w:szCs w:val="20"/>
        </w:rPr>
        <w:t xml:space="preserve"> </w:t>
      </w:r>
      <w:bookmarkStart w:id="4" w:name="_Hlk114044428"/>
      <w:r w:rsidR="0087733E" w:rsidRPr="0087733E">
        <w:rPr>
          <w:bCs/>
          <w:lang w:val="es-AR"/>
        </w:rPr>
        <w:t xml:space="preserve">Concejal Titular del Bloque Evolución U.C.R.-P.D.P.-P.S. José Manuel PASCUAL; </w:t>
      </w:r>
      <w:bookmarkEnd w:id="4"/>
      <w:r w:rsidR="0087733E" w:rsidRPr="0087733E">
        <w:rPr>
          <w:bCs/>
          <w:lang w:val="es-AR"/>
        </w:rPr>
        <w:t xml:space="preserve">y como Concejal Titular del Bloque Cambiemos “Vamos Juntos” (U.C.R.) Juan Ramón GILES, </w:t>
      </w:r>
      <w:r w:rsidR="0087733E">
        <w:rPr>
          <w:bCs/>
        </w:rPr>
        <w:t xml:space="preserve"> disponiendo </w:t>
      </w:r>
      <w:r w:rsidR="0087733E" w:rsidRPr="0087733E">
        <w:rPr>
          <w:bCs/>
          <w:lang w:val="es-AR"/>
        </w:rPr>
        <w:t>el envío de nota al P.E.N (Poder Ejecutivo Nacional), instando a que intervenga con urgencia y aporte soluciones a través de la Agencia Nacional de Discapacidad, la Superintendencia de Servicios de Salud y la Administración Federal respecto de los atrasos en el pago de prestaciones por discapacidad; con el objeto de revertir las demoras registradas en el pago de las prestaciones médico asistenciales a las personas con discapacidad; instrumentándose a través del Fondo Solidario de Redistribución, conforme Decreto 904/2016 del Poder Ejecutivo Nacional</w:t>
      </w:r>
      <w:r w:rsidR="0087733E">
        <w:rPr>
          <w:bCs/>
          <w:lang w:val="es-AR"/>
        </w:rPr>
        <w:t>.-</w:t>
      </w:r>
    </w:p>
    <w:p w14:paraId="135D13EC" w14:textId="1D74CE9A" w:rsidR="00A119EC" w:rsidRPr="00A119EC" w:rsidRDefault="00DE765E" w:rsidP="00065E80">
      <w:pPr>
        <w:pStyle w:val="NormalWeb"/>
        <w:tabs>
          <w:tab w:val="left" w:pos="4111"/>
        </w:tabs>
        <w:spacing w:before="120" w:beforeAutospacing="0" w:after="120" w:afterAutospacing="0"/>
        <w:rPr>
          <w:b/>
          <w:bCs/>
          <w:lang w:val="es-AR"/>
        </w:rPr>
      </w:pPr>
      <w:r w:rsidRPr="00DE765E">
        <w:rPr>
          <w:bCs/>
          <w:lang w:val="es-MX"/>
        </w:rPr>
        <w:t xml:space="preserve">    </w:t>
      </w:r>
      <w:r>
        <w:rPr>
          <w:bCs/>
          <w:lang w:val="es-MX"/>
        </w:rPr>
        <w:tab/>
      </w:r>
      <w:r w:rsidR="0087733E">
        <w:rPr>
          <w:bCs/>
        </w:rPr>
        <w:t xml:space="preserve">c) </w:t>
      </w:r>
      <w:bookmarkStart w:id="5" w:name="_Hlk114041347"/>
      <w:r w:rsidR="0087733E">
        <w:rPr>
          <w:bCs/>
        </w:rPr>
        <w:t xml:space="preserve">Proyecto de Minuta de Comunicación, iniciado por </w:t>
      </w:r>
      <w:r w:rsidR="0087733E" w:rsidRPr="0087733E">
        <w:rPr>
          <w:bCs/>
          <w:lang w:val="es-AR"/>
        </w:rPr>
        <w:t>Concejales Titulares del Bloque</w:t>
      </w:r>
      <w:r w:rsidR="00A119EC">
        <w:rPr>
          <w:bCs/>
          <w:lang w:val="es-AR"/>
        </w:rPr>
        <w:t xml:space="preserve"> </w:t>
      </w:r>
      <w:r w:rsidR="00A119EC" w:rsidRPr="00A119EC">
        <w:rPr>
          <w:bCs/>
          <w:lang w:val="es-AR"/>
        </w:rPr>
        <w:t>“Juntos por el Cambio” Daniela COGO y Carlos FONTANA</w:t>
      </w:r>
      <w:r w:rsidR="00A119EC">
        <w:rPr>
          <w:bCs/>
          <w:lang w:val="es-AR"/>
        </w:rPr>
        <w:t xml:space="preserve">, </w:t>
      </w:r>
      <w:r w:rsidR="00A119EC">
        <w:rPr>
          <w:bCs/>
        </w:rPr>
        <w:t>solicitando</w:t>
      </w:r>
      <w:r w:rsidR="00A119EC" w:rsidRPr="00A119EC">
        <w:rPr>
          <w:bCs/>
        </w:rPr>
        <w:t xml:space="preserve"> al Departamento Ejecutivo Municipal </w:t>
      </w:r>
      <w:bookmarkEnd w:id="5"/>
      <w:r w:rsidR="00A119EC" w:rsidRPr="00A119EC">
        <w:rPr>
          <w:bCs/>
        </w:rPr>
        <w:t xml:space="preserve">que proceda a realizar el reemplazo del sistema de reductores de velocidad de tachas semiesféricas por un nuevo sistema que atraviese de manera continua el ancho de la calzada y que cuente con aprobación </w:t>
      </w:r>
      <w:proofErr w:type="gramStart"/>
      <w:r w:rsidR="00A119EC" w:rsidRPr="00A119EC">
        <w:rPr>
          <w:bCs/>
        </w:rPr>
        <w:t>provincial..</w:t>
      </w:r>
      <w:proofErr w:type="gramEnd"/>
      <w:r w:rsidR="00A119EC" w:rsidRPr="00A119EC">
        <w:rPr>
          <w:b/>
          <w:bCs/>
          <w:lang w:val="es-AR"/>
        </w:rPr>
        <w:t>-</w:t>
      </w:r>
    </w:p>
    <w:p w14:paraId="6EBE3191" w14:textId="2F302A1B" w:rsidR="00A119EC" w:rsidRPr="00A119EC" w:rsidRDefault="00A119EC" w:rsidP="00065E80">
      <w:pPr>
        <w:pStyle w:val="NormalWeb"/>
        <w:tabs>
          <w:tab w:val="left" w:pos="4111"/>
        </w:tabs>
        <w:spacing w:before="120" w:beforeAutospacing="0" w:after="120" w:afterAutospacing="0"/>
        <w:jc w:val="both"/>
        <w:rPr>
          <w:b/>
          <w:bCs/>
        </w:rPr>
      </w:pPr>
      <w:r>
        <w:rPr>
          <w:bCs/>
        </w:rPr>
        <w:tab/>
        <w:t>d)</w:t>
      </w:r>
      <w:r w:rsidRPr="00A119EC">
        <w:rPr>
          <w:rFonts w:asciiTheme="minorHAnsi" w:eastAsiaTheme="minorEastAsia" w:hAnsiTheme="minorHAnsi"/>
          <w:bCs/>
          <w:sz w:val="22"/>
          <w:szCs w:val="22"/>
          <w:lang w:val="es-AR" w:eastAsia="es-AR"/>
        </w:rPr>
        <w:t xml:space="preserve"> </w:t>
      </w:r>
      <w:r w:rsidRPr="00A119EC">
        <w:rPr>
          <w:bCs/>
          <w:lang w:val="es-AR"/>
        </w:rPr>
        <w:t xml:space="preserve">Proyecto de Minuta de Comunicación, iniciado por </w:t>
      </w:r>
      <w:proofErr w:type="gramStart"/>
      <w:r w:rsidRPr="00A119EC">
        <w:rPr>
          <w:bCs/>
          <w:lang w:val="es-AR"/>
        </w:rPr>
        <w:t>Concejales</w:t>
      </w:r>
      <w:proofErr w:type="gramEnd"/>
      <w:r w:rsidRPr="00A119EC">
        <w:rPr>
          <w:bCs/>
          <w:lang w:val="es-AR"/>
        </w:rPr>
        <w:t xml:space="preserve"> Titulares del Bloque “Juntos por el Cambio” Daniela COGO y Carlos FONTANA, solicitando al Departamento Ejecutivo Municipal</w:t>
      </w:r>
      <w:r>
        <w:rPr>
          <w:bCs/>
          <w:lang w:val="es-AR"/>
        </w:rPr>
        <w:t>, solicitando al DEM para que, a través del área que corresponda</w:t>
      </w:r>
      <w:r w:rsidRPr="00A119EC">
        <w:rPr>
          <w:bCs/>
        </w:rPr>
        <w:t xml:space="preserve">, realice el envío del listado de las cuadras comprendidas en los trabajos de poda adjudicados en el decreto </w:t>
      </w:r>
      <w:proofErr w:type="spellStart"/>
      <w:r w:rsidRPr="00A119EC">
        <w:rPr>
          <w:bCs/>
        </w:rPr>
        <w:t>Nº</w:t>
      </w:r>
      <w:proofErr w:type="spellEnd"/>
      <w:r w:rsidRPr="00A119EC">
        <w:rPr>
          <w:bCs/>
        </w:rPr>
        <w:t xml:space="preserve"> 664/22.</w:t>
      </w:r>
      <w:r w:rsidRPr="00A119EC">
        <w:rPr>
          <w:b/>
          <w:bCs/>
        </w:rPr>
        <w:t>-</w:t>
      </w:r>
    </w:p>
    <w:p w14:paraId="3B4FF340" w14:textId="756FC80E" w:rsidR="00AA45D6" w:rsidRDefault="00A119EC" w:rsidP="00065E80">
      <w:pPr>
        <w:pStyle w:val="NormalWeb"/>
        <w:tabs>
          <w:tab w:val="left" w:pos="4111"/>
        </w:tabs>
        <w:spacing w:before="120" w:beforeAutospacing="0" w:after="120" w:afterAutospacing="0"/>
        <w:jc w:val="both"/>
        <w:rPr>
          <w:bCs/>
          <w:lang w:val="es-AR"/>
        </w:rPr>
      </w:pPr>
      <w:r>
        <w:rPr>
          <w:bCs/>
        </w:rPr>
        <w:tab/>
      </w:r>
      <w:r w:rsidR="0087733E">
        <w:rPr>
          <w:bCs/>
        </w:rPr>
        <w:t>e</w:t>
      </w:r>
      <w:r w:rsidR="00AA45D6">
        <w:rPr>
          <w:bCs/>
        </w:rPr>
        <w:t>)</w:t>
      </w:r>
      <w:r w:rsidR="00AA45D6" w:rsidRPr="00AA45D6">
        <w:rPr>
          <w:bCs/>
        </w:rPr>
        <w:t xml:space="preserve"> </w:t>
      </w:r>
      <w:r w:rsidR="00AA45D6" w:rsidRPr="00E9343A">
        <w:rPr>
          <w:bCs/>
        </w:rPr>
        <w:t xml:space="preserve">Proyecto de Minuta de Comunicación, iniciado por </w:t>
      </w:r>
      <w:proofErr w:type="gramStart"/>
      <w:r w:rsidR="00AA45D6" w:rsidRPr="00E9343A">
        <w:rPr>
          <w:bCs/>
        </w:rPr>
        <w:t>Concejales</w:t>
      </w:r>
      <w:proofErr w:type="gramEnd"/>
      <w:r w:rsidR="00AA45D6" w:rsidRPr="00E9343A">
        <w:rPr>
          <w:bCs/>
        </w:rPr>
        <w:t xml:space="preserve"> Titulares del Bloque “Totoras para Todos”, Elián GRIVA y Javier GRIVA, solicitando</w:t>
      </w:r>
      <w:r w:rsidR="00AA45D6" w:rsidRPr="00AA45D6">
        <w:rPr>
          <w:bCs/>
        </w:rPr>
        <w:t xml:space="preserve"> </w:t>
      </w:r>
      <w:r w:rsidR="00B3011D" w:rsidRPr="00B3011D">
        <w:rPr>
          <w:bCs/>
          <w:lang w:val="es-AR"/>
        </w:rPr>
        <w:t>al Departamento Ejecutivo Municipal, para que a través de la Secretaria de Obras Públicas, el Arq. Ciro RADICE analice la posibilidad de colocar mayor luminaria en Barrio Cicarelli.</w:t>
      </w:r>
      <w:r w:rsidR="00B3011D">
        <w:rPr>
          <w:bCs/>
          <w:lang w:val="es-AR"/>
        </w:rPr>
        <w:t>-</w:t>
      </w:r>
    </w:p>
    <w:p w14:paraId="2637E2E9" w14:textId="77777777" w:rsidR="00DC67B2" w:rsidRDefault="00466B4A" w:rsidP="00065E80">
      <w:pPr>
        <w:pStyle w:val="NormalWeb"/>
        <w:tabs>
          <w:tab w:val="left" w:pos="4111"/>
        </w:tabs>
        <w:spacing w:before="120" w:beforeAutospacing="0" w:after="120" w:afterAutospacing="0"/>
        <w:jc w:val="both"/>
        <w:rPr>
          <w:bCs/>
        </w:rPr>
      </w:pPr>
      <w:r>
        <w:rPr>
          <w:bCs/>
          <w:lang w:val="es-AR"/>
        </w:rPr>
        <w:tab/>
      </w:r>
      <w:r w:rsidR="00B3011D">
        <w:rPr>
          <w:bCs/>
          <w:lang w:val="es-AR"/>
        </w:rPr>
        <w:t xml:space="preserve">f) </w:t>
      </w:r>
      <w:r w:rsidR="00B3011D" w:rsidRPr="00B3011D">
        <w:rPr>
          <w:bCs/>
          <w:lang w:val="es-AR"/>
        </w:rPr>
        <w:t>Proyecto de Minuta de Comunicación, iniciado por Concejales Titulares del Bloque “Totoras para Todos”, Elián GRIVA y Javier GRIVA,</w:t>
      </w:r>
      <w:r w:rsidR="00B3011D">
        <w:rPr>
          <w:bCs/>
          <w:lang w:val="es-AR"/>
        </w:rPr>
        <w:t xml:space="preserve"> </w:t>
      </w:r>
      <w:r w:rsidR="00B3011D">
        <w:rPr>
          <w:bCs/>
        </w:rPr>
        <w:t xml:space="preserve">solicitando </w:t>
      </w:r>
      <w:r w:rsidR="00B3011D" w:rsidRPr="00B3011D">
        <w:rPr>
          <w:bCs/>
        </w:rPr>
        <w:t xml:space="preserve">al Departamento Ejecutivo Municipal, para que a través del área que corresponda analice la posibilidad de organizar un evento con bandas en vivo para que nuestros jóvenes puedan disfrutar el día del estudiante y que además informe las medidas de seguridad a </w:t>
      </w:r>
      <w:proofErr w:type="gramStart"/>
      <w:r w:rsidR="00B3011D" w:rsidRPr="00B3011D">
        <w:rPr>
          <w:bCs/>
        </w:rPr>
        <w:t>implementar.</w:t>
      </w:r>
      <w:r w:rsidR="00B3011D">
        <w:rPr>
          <w:bCs/>
        </w:rPr>
        <w:t>-</w:t>
      </w:r>
      <w:proofErr w:type="gramEnd"/>
    </w:p>
    <w:p w14:paraId="55FCEADA" w14:textId="72944081" w:rsidR="00466B4A" w:rsidRDefault="00DC67B2" w:rsidP="00065E80">
      <w:pPr>
        <w:pStyle w:val="NormalWeb"/>
        <w:tabs>
          <w:tab w:val="left" w:pos="4111"/>
        </w:tabs>
        <w:spacing w:before="120" w:beforeAutospacing="0" w:after="120" w:afterAutospacing="0"/>
        <w:jc w:val="both"/>
        <w:rPr>
          <w:bCs/>
        </w:rPr>
      </w:pPr>
      <w:r>
        <w:rPr>
          <w:bCs/>
        </w:rPr>
        <w:tab/>
      </w:r>
      <w:r w:rsidR="00466B4A">
        <w:rPr>
          <w:bCs/>
        </w:rPr>
        <w:t xml:space="preserve">g) </w:t>
      </w:r>
      <w:r w:rsidR="00466B4A" w:rsidRPr="00466B4A">
        <w:rPr>
          <w:bCs/>
          <w:lang w:val="es-AR"/>
        </w:rPr>
        <w:t xml:space="preserve">Proyecto de Minuta de Comunicación, iniciado por Concejales Titulares del Bloque “Totoras para Todos”, Elián GRIVA y Javier GRIVA, </w:t>
      </w:r>
      <w:r w:rsidR="00466B4A">
        <w:rPr>
          <w:bCs/>
        </w:rPr>
        <w:t>s</w:t>
      </w:r>
      <w:r w:rsidR="00466B4A" w:rsidRPr="00466B4A">
        <w:rPr>
          <w:bCs/>
        </w:rPr>
        <w:t>oli</w:t>
      </w:r>
      <w:r w:rsidR="00466B4A">
        <w:rPr>
          <w:bCs/>
        </w:rPr>
        <w:t>citando</w:t>
      </w:r>
      <w:r w:rsidR="00466B4A" w:rsidRPr="00466B4A">
        <w:rPr>
          <w:bCs/>
        </w:rPr>
        <w:t xml:space="preserve"> al Departamento Ejecutivo Municipal, para que a través del área que corresponda informe a la brevedad la cantidad de viajes otorgados y remiseros seleccionados en los últimos 90 días, como así también el criterio de adjudicación de </w:t>
      </w:r>
      <w:proofErr w:type="gramStart"/>
      <w:r w:rsidR="00466B4A" w:rsidRPr="00466B4A">
        <w:rPr>
          <w:bCs/>
        </w:rPr>
        <w:t>viajes.-</w:t>
      </w:r>
      <w:proofErr w:type="gramEnd"/>
    </w:p>
    <w:p w14:paraId="42A397C8" w14:textId="77777777" w:rsidR="00860DA7" w:rsidRDefault="00DC67B2" w:rsidP="00860DA7">
      <w:pPr>
        <w:pStyle w:val="NormalWeb"/>
        <w:tabs>
          <w:tab w:val="left" w:pos="4111"/>
        </w:tabs>
        <w:rPr>
          <w:bCs/>
          <w:lang w:val="es-MX"/>
        </w:rPr>
      </w:pPr>
      <w:r>
        <w:rPr>
          <w:bCs/>
          <w:lang w:val="es-MX"/>
        </w:rPr>
        <w:lastRenderedPageBreak/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</w:p>
    <w:p w14:paraId="51EB9415" w14:textId="4701893D" w:rsidR="00DC67B2" w:rsidRPr="00DC67B2" w:rsidRDefault="00860DA7" w:rsidP="00860DA7">
      <w:pPr>
        <w:pStyle w:val="NormalWeb"/>
        <w:tabs>
          <w:tab w:val="left" w:pos="4111"/>
        </w:tabs>
        <w:rPr>
          <w:bCs/>
          <w:lang w:val="es-MX"/>
        </w:rPr>
      </w:pPr>
      <w:r>
        <w:rPr>
          <w:bCs/>
          <w:lang w:val="es-MX"/>
        </w:rPr>
        <w:tab/>
        <w:t xml:space="preserve">               </w:t>
      </w:r>
      <w:r w:rsidR="00DC67B2" w:rsidRPr="00DC67B2">
        <w:rPr>
          <w:bCs/>
          <w:lang w:val="es-MX"/>
        </w:rPr>
        <w:t xml:space="preserve">TOTORAS, 14 de </w:t>
      </w:r>
      <w:proofErr w:type="gramStart"/>
      <w:r w:rsidR="00DC67B2" w:rsidRPr="00DC67B2">
        <w:rPr>
          <w:bCs/>
          <w:lang w:val="es-MX"/>
        </w:rPr>
        <w:t>Septiembre</w:t>
      </w:r>
      <w:proofErr w:type="gramEnd"/>
      <w:r w:rsidR="00DC67B2" w:rsidRPr="00DC67B2">
        <w:rPr>
          <w:bCs/>
          <w:lang w:val="es-MX"/>
        </w:rPr>
        <w:t xml:space="preserve"> de 2022.-</w:t>
      </w:r>
    </w:p>
    <w:p w14:paraId="559CBFF2" w14:textId="77777777" w:rsidR="00DC67B2" w:rsidRPr="00DC67B2" w:rsidRDefault="00DC67B2" w:rsidP="00DC67B2">
      <w:pPr>
        <w:pStyle w:val="NormalWeb"/>
        <w:tabs>
          <w:tab w:val="left" w:pos="4111"/>
        </w:tabs>
        <w:spacing w:before="120" w:after="120"/>
        <w:rPr>
          <w:bCs/>
        </w:rPr>
      </w:pPr>
    </w:p>
    <w:p w14:paraId="4097CD17" w14:textId="77777777" w:rsidR="00860DA7" w:rsidRPr="00E9343A" w:rsidRDefault="00860DA7" w:rsidP="00860DA7">
      <w:pPr>
        <w:pStyle w:val="NormalWeb"/>
        <w:spacing w:beforeAutospacing="0" w:afterAutospacing="0"/>
        <w:jc w:val="both"/>
        <w:rPr>
          <w:bCs/>
        </w:rPr>
      </w:pPr>
      <w:r w:rsidRPr="00E9343A">
        <w:rPr>
          <w:bCs/>
        </w:rPr>
        <w:t>SR</w:t>
      </w:r>
      <w:r>
        <w:rPr>
          <w:bCs/>
        </w:rPr>
        <w:t>. SR</w:t>
      </w:r>
      <w:r w:rsidRPr="00E9343A">
        <w:rPr>
          <w:bCs/>
        </w:rPr>
        <w:t xml:space="preserve">A. </w:t>
      </w:r>
    </w:p>
    <w:p w14:paraId="1AA3B71C" w14:textId="77777777" w:rsidR="00860DA7" w:rsidRPr="00E9343A" w:rsidRDefault="00860DA7" w:rsidP="00860DA7">
      <w:pPr>
        <w:pStyle w:val="NormalWeb"/>
        <w:spacing w:beforeAutospacing="0" w:afterAutospacing="0"/>
        <w:jc w:val="both"/>
        <w:rPr>
          <w:b/>
          <w:bCs/>
        </w:rPr>
      </w:pPr>
      <w:r>
        <w:rPr>
          <w:b/>
          <w:bCs/>
        </w:rPr>
        <w:t>……………………………………………..</w:t>
      </w:r>
    </w:p>
    <w:p w14:paraId="15B47927" w14:textId="77777777" w:rsidR="00860DA7" w:rsidRPr="00E9343A" w:rsidRDefault="00860DA7" w:rsidP="00860DA7">
      <w:pPr>
        <w:pStyle w:val="NormalWeb"/>
        <w:spacing w:beforeAutospacing="0" w:afterAutospacing="0"/>
        <w:jc w:val="both"/>
        <w:rPr>
          <w:bCs/>
          <w:u w:val="single"/>
        </w:rPr>
      </w:pPr>
      <w:r>
        <w:rPr>
          <w:bCs/>
          <w:u w:val="single"/>
        </w:rPr>
        <w:t>PRESENTE</w:t>
      </w:r>
      <w:r w:rsidRPr="00E9343A">
        <w:rPr>
          <w:bCs/>
          <w:u w:val="single"/>
        </w:rPr>
        <w:t>:</w:t>
      </w:r>
    </w:p>
    <w:p w14:paraId="0214F81D" w14:textId="77777777" w:rsidR="00DC67B2" w:rsidRPr="00DC67B2" w:rsidRDefault="00DC67B2" w:rsidP="00DC67B2">
      <w:pPr>
        <w:pStyle w:val="NormalWeb"/>
        <w:tabs>
          <w:tab w:val="left" w:pos="4111"/>
        </w:tabs>
        <w:spacing w:before="120" w:after="120"/>
        <w:rPr>
          <w:bCs/>
        </w:rPr>
      </w:pPr>
      <w:r w:rsidRPr="00DC67B2">
        <w:rPr>
          <w:bCs/>
        </w:rPr>
        <w:t>De mi mayor consideración:</w:t>
      </w:r>
    </w:p>
    <w:p w14:paraId="797F2D99" w14:textId="77777777" w:rsidR="00DC67B2" w:rsidRPr="00DC67B2" w:rsidRDefault="00DC67B2" w:rsidP="00860DA7">
      <w:pPr>
        <w:pStyle w:val="NormalWeb"/>
        <w:tabs>
          <w:tab w:val="left" w:pos="4111"/>
        </w:tabs>
        <w:rPr>
          <w:bCs/>
        </w:rPr>
      </w:pPr>
      <w:r w:rsidRPr="00DC67B2">
        <w:rPr>
          <w:bCs/>
        </w:rPr>
        <w:t xml:space="preserve">                                              </w:t>
      </w:r>
      <w:proofErr w:type="spellStart"/>
      <w:r w:rsidRPr="00DC67B2">
        <w:rPr>
          <w:bCs/>
        </w:rPr>
        <w:t>Comunícole</w:t>
      </w:r>
      <w:proofErr w:type="spellEnd"/>
      <w:r w:rsidRPr="00DC67B2">
        <w:rPr>
          <w:bCs/>
        </w:rPr>
        <w:t xml:space="preserve"> que el día 15 de </w:t>
      </w:r>
      <w:proofErr w:type="gramStart"/>
      <w:r w:rsidRPr="00DC67B2">
        <w:rPr>
          <w:bCs/>
        </w:rPr>
        <w:t>Septiembre</w:t>
      </w:r>
      <w:proofErr w:type="gramEnd"/>
      <w:r w:rsidRPr="00DC67B2">
        <w:rPr>
          <w:bCs/>
        </w:rPr>
        <w:t xml:space="preserve"> de 2022, se llevará a cabo la Sesión Ordinaria N°1.227 de este Concejo Municipal, en la Sala de Sesiones del Concejo Municipal de la Ciudad de Totoras, a las 9:00 horas, para tratar el siguiente:</w:t>
      </w:r>
    </w:p>
    <w:p w14:paraId="28B01350" w14:textId="0A1F2145" w:rsidR="00DC67B2" w:rsidRDefault="00DC67B2" w:rsidP="00DC67B2">
      <w:pPr>
        <w:pStyle w:val="NormalWeb"/>
        <w:tabs>
          <w:tab w:val="left" w:pos="4111"/>
        </w:tabs>
        <w:spacing w:before="120" w:after="120"/>
        <w:jc w:val="center"/>
        <w:rPr>
          <w:b/>
          <w:bCs/>
          <w:u w:val="single"/>
        </w:rPr>
      </w:pPr>
      <w:r w:rsidRPr="00DC67B2">
        <w:rPr>
          <w:b/>
          <w:bCs/>
          <w:u w:val="single"/>
        </w:rPr>
        <w:t>ORDEN DEL DIA</w:t>
      </w:r>
    </w:p>
    <w:p w14:paraId="57530CEE" w14:textId="27908F61" w:rsidR="00D2220F" w:rsidRDefault="003A3C0A" w:rsidP="003A3C0A">
      <w:pPr>
        <w:pStyle w:val="NormalWeb"/>
        <w:tabs>
          <w:tab w:val="left" w:pos="4111"/>
        </w:tabs>
        <w:jc w:val="both"/>
      </w:pPr>
      <w:r>
        <w:tab/>
      </w:r>
      <w:r w:rsidR="00D2220F">
        <w:t>h)</w:t>
      </w:r>
      <w:r>
        <w:t xml:space="preserve"> Proyecto de Ordenanza, iniciado por </w:t>
      </w:r>
      <w:r w:rsidRPr="003A3C0A">
        <w:rPr>
          <w:bCs/>
          <w:lang w:val="es-AR"/>
        </w:rPr>
        <w:t xml:space="preserve">Concejal Titular del Bloque Evolución U.C.R.-P.D.P.-P.S. José Manuel PASCUAL; </w:t>
      </w:r>
      <w:r>
        <w:t>c</w:t>
      </w:r>
      <w:proofErr w:type="spellStart"/>
      <w:r w:rsidRPr="003A3C0A">
        <w:rPr>
          <w:lang w:val="es-AR"/>
        </w:rPr>
        <w:t>r</w:t>
      </w:r>
      <w:r>
        <w:rPr>
          <w:lang w:val="es-AR"/>
        </w:rPr>
        <w:t>eando</w:t>
      </w:r>
      <w:proofErr w:type="spellEnd"/>
      <w:r w:rsidRPr="003A3C0A">
        <w:rPr>
          <w:lang w:val="es-AR"/>
        </w:rPr>
        <w:t xml:space="preserve"> el PROGRAMA PARA DESARROLLAR Y PROMOCIONAR EL EMPLEO JOVEN, en adelante el Programa, cuyo objetivo principal es la generación de oportunidades de inclusión social y laboral de las y los jóvenes a través de acciones integradas que les permitan identificar el perfil profesional en el cual deseen desempeñarse, finalizar su escolaridad obligatoria, realizar experiencias de formación y de prácticas calificantes en ambientes de trabajo e iniciar una actividad productiva de manera independiente o insertarse en un empleo.-</w:t>
      </w:r>
    </w:p>
    <w:p w14:paraId="7216B7DC" w14:textId="2AD56366" w:rsidR="00C914FD" w:rsidRPr="00C914FD" w:rsidRDefault="00C914FD" w:rsidP="00C914FD">
      <w:pPr>
        <w:pStyle w:val="NormalWeb"/>
        <w:tabs>
          <w:tab w:val="left" w:pos="4111"/>
        </w:tabs>
        <w:spacing w:before="120" w:after="120"/>
        <w:jc w:val="both"/>
        <w:rPr>
          <w:b/>
          <w:lang w:val="es-MX"/>
        </w:rPr>
      </w:pPr>
      <w:r>
        <w:t xml:space="preserve">5º) </w:t>
      </w:r>
      <w:r>
        <w:rPr>
          <w:b/>
          <w:bCs/>
          <w:u w:val="single"/>
        </w:rPr>
        <w:t>DICTÁMENES DE COMISIÓN:</w:t>
      </w:r>
      <w:r w:rsidRPr="00C914FD">
        <w:rPr>
          <w:b/>
          <w:bCs/>
        </w:rPr>
        <w:t xml:space="preserve"> </w:t>
      </w:r>
      <w:r>
        <w:t>a)</w:t>
      </w:r>
      <w:r w:rsidRPr="00C914FD">
        <w:rPr>
          <w:b/>
          <w:bCs/>
        </w:rPr>
        <w:t xml:space="preserve"> </w:t>
      </w:r>
      <w:r w:rsidRPr="00C914FD">
        <w:t>“</w:t>
      </w:r>
      <w:r>
        <w:t>D</w:t>
      </w:r>
      <w:r w:rsidRPr="00C914FD">
        <w:t xml:space="preserve">espacho de la mayoría de los integrantes de la </w:t>
      </w:r>
      <w:r w:rsidR="00065E80" w:rsidRPr="00C914FD">
        <w:t>Comisión</w:t>
      </w:r>
      <w:r w:rsidRPr="00C914FD">
        <w:t xml:space="preserve"> de “</w:t>
      </w:r>
      <w:r w:rsidR="00065E80" w:rsidRPr="00C914FD">
        <w:t>G</w:t>
      </w:r>
      <w:r w:rsidRPr="00C914FD">
        <w:t>obierno” favorable en general</w:t>
      </w:r>
      <w:r w:rsidRPr="00C914FD">
        <w:t xml:space="preserve"> </w:t>
      </w:r>
      <w:r w:rsidRPr="00C914FD">
        <w:t>y</w:t>
      </w:r>
      <w:r w:rsidRPr="00C914FD">
        <w:t xml:space="preserve"> </w:t>
      </w:r>
      <w:r w:rsidRPr="00C914FD">
        <w:t>con modificaciones en particular</w:t>
      </w:r>
      <w:r w:rsidRPr="00C914FD">
        <w:t xml:space="preserve"> </w:t>
      </w:r>
      <w:r w:rsidRPr="00C914FD">
        <w:t>sobre nota</w:t>
      </w:r>
      <w:r w:rsidRPr="00C914FD">
        <w:t xml:space="preserve"> </w:t>
      </w:r>
      <w:r w:rsidRPr="00C914FD">
        <w:t xml:space="preserve">remitida por la </w:t>
      </w:r>
      <w:r w:rsidR="00065E80" w:rsidRPr="00C914FD">
        <w:t xml:space="preserve">Cooperativa De Provisión De Agua Potable De Totoras Ltda., </w:t>
      </w:r>
      <w:r w:rsidRPr="00C914FD">
        <w:t>solicitando que este concejo municipal considere la posibilidad de aplicar un ajuste de tarifas del servicio de provisión de agua potable</w:t>
      </w:r>
      <w:proofErr w:type="gramStart"/>
      <w:r w:rsidRPr="00C914FD">
        <w:t>”.-</w:t>
      </w:r>
      <w:proofErr w:type="gramEnd"/>
      <w:r w:rsidRPr="00C914FD">
        <w:rPr>
          <w:b/>
          <w:lang w:val="es-MX"/>
        </w:rPr>
        <w:t xml:space="preserve">  </w:t>
      </w:r>
      <w:proofErr w:type="spellStart"/>
      <w:r w:rsidRPr="00C914FD">
        <w:rPr>
          <w:bCs/>
          <w:lang w:val="es-MX"/>
        </w:rPr>
        <w:t>Expte</w:t>
      </w:r>
      <w:proofErr w:type="spellEnd"/>
      <w:r w:rsidRPr="00C914FD">
        <w:rPr>
          <w:bCs/>
          <w:lang w:val="es-MX"/>
        </w:rPr>
        <w:t xml:space="preserve">. </w:t>
      </w:r>
      <w:proofErr w:type="spellStart"/>
      <w:r w:rsidRPr="00C914FD">
        <w:rPr>
          <w:bCs/>
          <w:lang w:val="es-MX"/>
        </w:rPr>
        <w:t>N°</w:t>
      </w:r>
      <w:proofErr w:type="spellEnd"/>
      <w:r w:rsidRPr="00C914FD">
        <w:rPr>
          <w:bCs/>
          <w:lang w:val="es-MX"/>
        </w:rPr>
        <w:t>: 5824 – Letra: “C.T.” – Año: 2022.-</w:t>
      </w:r>
    </w:p>
    <w:p w14:paraId="08A090DB" w14:textId="5B62999D" w:rsidR="00C914FD" w:rsidRPr="00C914FD" w:rsidRDefault="00C914FD" w:rsidP="00C914FD">
      <w:pPr>
        <w:pStyle w:val="NormalWeb"/>
        <w:tabs>
          <w:tab w:val="left" w:pos="4111"/>
        </w:tabs>
        <w:spacing w:before="120" w:after="120"/>
        <w:jc w:val="both"/>
        <w:rPr>
          <w:b/>
          <w:lang w:val="es-AR"/>
        </w:rPr>
      </w:pPr>
      <w:r>
        <w:tab/>
        <w:t xml:space="preserve">b) </w:t>
      </w:r>
      <w:r w:rsidRPr="00C914FD">
        <w:rPr>
          <w:bCs/>
          <w:lang w:val="es-AR"/>
        </w:rPr>
        <w:t>“</w:t>
      </w:r>
      <w:r>
        <w:rPr>
          <w:bCs/>
          <w:lang w:val="es-AR"/>
        </w:rPr>
        <w:t>D</w:t>
      </w:r>
      <w:r w:rsidRPr="00C914FD">
        <w:rPr>
          <w:bCs/>
          <w:lang w:val="es-AR"/>
        </w:rPr>
        <w:t xml:space="preserve">espacho de la </w:t>
      </w:r>
      <w:r w:rsidR="00065E80" w:rsidRPr="00C914FD">
        <w:rPr>
          <w:bCs/>
          <w:lang w:val="es-AR"/>
        </w:rPr>
        <w:t xml:space="preserve">Comisión </w:t>
      </w:r>
      <w:r w:rsidRPr="00C914FD">
        <w:rPr>
          <w:bCs/>
          <w:lang w:val="es-AR"/>
        </w:rPr>
        <w:t xml:space="preserve">de </w:t>
      </w:r>
      <w:r w:rsidR="00065E80" w:rsidRPr="00C914FD">
        <w:rPr>
          <w:bCs/>
          <w:lang w:val="es-AR"/>
        </w:rPr>
        <w:t>Gobierno,</w:t>
      </w:r>
      <w:r w:rsidRPr="00C914FD">
        <w:rPr>
          <w:bCs/>
          <w:lang w:val="es-AR"/>
        </w:rPr>
        <w:t xml:space="preserve"> favorable en general y en particular, sobre </w:t>
      </w:r>
      <w:r w:rsidR="00065E80" w:rsidRPr="00C914FD">
        <w:rPr>
          <w:bCs/>
          <w:lang w:val="es-AR"/>
        </w:rPr>
        <w:t>Proyecto De Ordenanza</w:t>
      </w:r>
      <w:r w:rsidRPr="00C914FD">
        <w:rPr>
          <w:bCs/>
          <w:lang w:val="es-AR"/>
        </w:rPr>
        <w:t xml:space="preserve">, iniciado por el </w:t>
      </w:r>
      <w:r w:rsidR="00065E80" w:rsidRPr="00C914FD">
        <w:rPr>
          <w:bCs/>
          <w:lang w:val="es-AR"/>
        </w:rPr>
        <w:t xml:space="preserve">Departamento Ejecutivo Municipal, </w:t>
      </w:r>
      <w:r w:rsidRPr="00C914FD">
        <w:rPr>
          <w:bCs/>
          <w:lang w:val="es-AR"/>
        </w:rPr>
        <w:t xml:space="preserve">referente a: </w:t>
      </w:r>
      <w:r w:rsidR="00065E80" w:rsidRPr="00C914FD">
        <w:rPr>
          <w:bCs/>
          <w:lang w:val="es-AR"/>
        </w:rPr>
        <w:t xml:space="preserve">Proyecto </w:t>
      </w:r>
      <w:r w:rsidR="00065E80">
        <w:rPr>
          <w:bCs/>
          <w:lang w:val="es-AR"/>
        </w:rPr>
        <w:t>d</w:t>
      </w:r>
      <w:r w:rsidR="00065E80" w:rsidRPr="00C914FD">
        <w:rPr>
          <w:bCs/>
          <w:lang w:val="es-AR"/>
        </w:rPr>
        <w:t>e Ordenanza</w:t>
      </w:r>
      <w:r w:rsidRPr="00C914FD">
        <w:rPr>
          <w:bCs/>
          <w:lang w:val="es-AR"/>
        </w:rPr>
        <w:t xml:space="preserve"> modificando el art. 8.4 de la </w:t>
      </w:r>
      <w:r w:rsidR="00065E80" w:rsidRPr="00C914FD">
        <w:rPr>
          <w:bCs/>
          <w:lang w:val="es-AR"/>
        </w:rPr>
        <w:t xml:space="preserve">Ordenanza </w:t>
      </w:r>
      <w:proofErr w:type="spellStart"/>
      <w:r w:rsidR="00065E80" w:rsidRPr="00C914FD">
        <w:rPr>
          <w:bCs/>
          <w:lang w:val="es-AR"/>
        </w:rPr>
        <w:t>Nº</w:t>
      </w:r>
      <w:proofErr w:type="spellEnd"/>
      <w:r w:rsidR="00065E80" w:rsidRPr="00C914FD">
        <w:rPr>
          <w:bCs/>
          <w:lang w:val="es-AR"/>
        </w:rPr>
        <w:t xml:space="preserve"> </w:t>
      </w:r>
      <w:r w:rsidRPr="00C914FD">
        <w:rPr>
          <w:bCs/>
          <w:lang w:val="es-AR"/>
        </w:rPr>
        <w:t xml:space="preserve">1045/13 e incorporando la fracción de terreno en cuestión al suelo de servicios urbanos”. </w:t>
      </w:r>
      <w:proofErr w:type="spellStart"/>
      <w:r w:rsidRPr="00C914FD">
        <w:rPr>
          <w:bCs/>
          <w:lang w:val="es-AR"/>
        </w:rPr>
        <w:t>Expte</w:t>
      </w:r>
      <w:proofErr w:type="spellEnd"/>
      <w:r w:rsidR="00065E80">
        <w:rPr>
          <w:bCs/>
          <w:lang w:val="es-AR"/>
        </w:rPr>
        <w:t xml:space="preserve">. </w:t>
      </w:r>
      <w:proofErr w:type="spellStart"/>
      <w:r w:rsidRPr="00C914FD">
        <w:rPr>
          <w:bCs/>
          <w:lang w:val="es-AR"/>
        </w:rPr>
        <w:t>N°</w:t>
      </w:r>
      <w:proofErr w:type="spellEnd"/>
      <w:r w:rsidRPr="00C914FD">
        <w:rPr>
          <w:bCs/>
          <w:lang w:val="es-AR"/>
        </w:rPr>
        <w:t xml:space="preserve"> 5841 - Letra: D.E.M - Año: 2022.-</w:t>
      </w:r>
    </w:p>
    <w:p w14:paraId="096857AB" w14:textId="41DDA615" w:rsidR="003934CF" w:rsidRPr="00E9343A" w:rsidRDefault="003934CF" w:rsidP="0087733E">
      <w:pPr>
        <w:pStyle w:val="NormalWeb"/>
        <w:tabs>
          <w:tab w:val="left" w:pos="4111"/>
        </w:tabs>
        <w:spacing w:before="120" w:beforeAutospacing="0" w:after="120" w:afterAutospacing="0"/>
        <w:jc w:val="both"/>
        <w:rPr>
          <w:bCs/>
        </w:rPr>
      </w:pPr>
      <w:r w:rsidRPr="00E9343A">
        <w:rPr>
          <w:bCs/>
        </w:rPr>
        <w:tab/>
      </w:r>
    </w:p>
    <w:p w14:paraId="02F7ED8D" w14:textId="77777777" w:rsidR="003934CF" w:rsidRPr="00E9343A" w:rsidRDefault="003934CF" w:rsidP="003934CF">
      <w:pPr>
        <w:pStyle w:val="NormalWeb"/>
        <w:tabs>
          <w:tab w:val="left" w:pos="4111"/>
        </w:tabs>
        <w:spacing w:before="120" w:beforeAutospacing="0" w:after="120" w:afterAutospacing="0"/>
        <w:jc w:val="center"/>
        <w:rPr>
          <w:bCs/>
        </w:rPr>
      </w:pPr>
      <w:proofErr w:type="gramStart"/>
      <w:r w:rsidRPr="00E9343A">
        <w:rPr>
          <w:bCs/>
        </w:rPr>
        <w:t>Atentamente.-</w:t>
      </w:r>
      <w:proofErr w:type="gramEnd"/>
    </w:p>
    <w:p w14:paraId="7FBD5ADD" w14:textId="4D8DA136" w:rsidR="00E9343A" w:rsidRPr="00E9343A" w:rsidRDefault="00E9343A" w:rsidP="00E9343A">
      <w:pPr>
        <w:pStyle w:val="NormalWeb"/>
        <w:rPr>
          <w:bCs/>
          <w:lang w:val="es-AR"/>
        </w:rPr>
      </w:pPr>
    </w:p>
    <w:p w14:paraId="20769D42" w14:textId="452A4630" w:rsidR="00174EF4" w:rsidRDefault="00174EF4" w:rsidP="00174EF4">
      <w:pPr>
        <w:pStyle w:val="NormalWeb"/>
        <w:tabs>
          <w:tab w:val="left" w:pos="4111"/>
        </w:tabs>
        <w:spacing w:before="120" w:beforeAutospacing="0" w:after="120" w:afterAutospacing="0"/>
        <w:jc w:val="both"/>
        <w:rPr>
          <w:bCs/>
          <w:color w:val="000000"/>
          <w:lang w:val="es-AR"/>
        </w:rPr>
      </w:pPr>
    </w:p>
    <w:p w14:paraId="7FFAE5F9" w14:textId="6008283C" w:rsidR="00174EF4" w:rsidRDefault="00174EF4" w:rsidP="00174EF4">
      <w:pPr>
        <w:pStyle w:val="NormalWeb"/>
        <w:tabs>
          <w:tab w:val="left" w:pos="4111"/>
        </w:tabs>
        <w:spacing w:before="120" w:beforeAutospacing="0" w:after="120" w:afterAutospacing="0"/>
        <w:jc w:val="both"/>
        <w:rPr>
          <w:bCs/>
          <w:color w:val="000000"/>
          <w:lang w:val="es-AR"/>
        </w:rPr>
      </w:pPr>
    </w:p>
    <w:p w14:paraId="03738F1B" w14:textId="443F351E" w:rsidR="00174EF4" w:rsidRDefault="00174EF4" w:rsidP="00174EF4">
      <w:pPr>
        <w:pStyle w:val="NormalWeb"/>
        <w:tabs>
          <w:tab w:val="left" w:pos="4111"/>
        </w:tabs>
        <w:spacing w:before="120" w:beforeAutospacing="0" w:after="120" w:afterAutospacing="0"/>
        <w:jc w:val="both"/>
        <w:rPr>
          <w:bCs/>
          <w:color w:val="000000"/>
          <w:lang w:val="es-AR"/>
        </w:rPr>
      </w:pPr>
    </w:p>
    <w:p w14:paraId="031F7081" w14:textId="70ABF978" w:rsidR="00FA066E" w:rsidRPr="00E9343A" w:rsidRDefault="00FA066E" w:rsidP="00065E80">
      <w:pPr>
        <w:pStyle w:val="NormalWeb"/>
        <w:tabs>
          <w:tab w:val="left" w:pos="5245"/>
        </w:tabs>
        <w:spacing w:before="120" w:beforeAutospacing="0" w:after="120" w:afterAutospacing="0"/>
        <w:jc w:val="both"/>
        <w:rPr>
          <w:bCs/>
        </w:rPr>
      </w:pPr>
      <w:r w:rsidRPr="00FA066E">
        <w:rPr>
          <w:bCs/>
          <w:color w:val="000000"/>
          <w:lang w:val="es-MX"/>
        </w:rPr>
        <w:tab/>
      </w:r>
      <w:bookmarkStart w:id="6" w:name="_Hlk113442306"/>
    </w:p>
    <w:bookmarkEnd w:id="0"/>
    <w:bookmarkEnd w:id="1"/>
    <w:bookmarkEnd w:id="6"/>
    <w:p w14:paraId="22965A8C" w14:textId="682BA8C0" w:rsidR="00174EF4" w:rsidRDefault="00174EF4" w:rsidP="00FA066E">
      <w:pPr>
        <w:pStyle w:val="NormalWeb"/>
        <w:tabs>
          <w:tab w:val="left" w:pos="4111"/>
        </w:tabs>
        <w:rPr>
          <w:bCs/>
          <w:color w:val="000000"/>
          <w:lang w:val="es-AR"/>
        </w:rPr>
      </w:pPr>
    </w:p>
    <w:sectPr w:rsidR="00174EF4" w:rsidSect="00182F79">
      <w:pgSz w:w="12242" w:h="20163" w:code="5"/>
      <w:pgMar w:top="1559" w:right="1021" w:bottom="3261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BD69B" w14:textId="77777777" w:rsidR="00394B57" w:rsidRDefault="00394B57" w:rsidP="002F1312">
      <w:pPr>
        <w:spacing w:after="0" w:line="240" w:lineRule="auto"/>
      </w:pPr>
      <w:r>
        <w:separator/>
      </w:r>
    </w:p>
  </w:endnote>
  <w:endnote w:type="continuationSeparator" w:id="0">
    <w:p w14:paraId="18A30DAE" w14:textId="77777777" w:rsidR="00394B57" w:rsidRDefault="00394B57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90143" w14:textId="77777777" w:rsidR="00394B57" w:rsidRDefault="00394B57" w:rsidP="002F1312">
      <w:pPr>
        <w:spacing w:after="0" w:line="240" w:lineRule="auto"/>
      </w:pPr>
      <w:r>
        <w:separator/>
      </w:r>
    </w:p>
  </w:footnote>
  <w:footnote w:type="continuationSeparator" w:id="0">
    <w:p w14:paraId="5A8A4BF8" w14:textId="77777777" w:rsidR="00394B57" w:rsidRDefault="00394B57" w:rsidP="002F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34588"/>
    <w:multiLevelType w:val="hybridMultilevel"/>
    <w:tmpl w:val="02B8A34C"/>
    <w:lvl w:ilvl="0" w:tplc="F78A0D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4B276B"/>
    <w:multiLevelType w:val="hybridMultilevel"/>
    <w:tmpl w:val="0038DD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973237">
    <w:abstractNumId w:val="5"/>
  </w:num>
  <w:num w:numId="2" w16cid:durableId="1200045524">
    <w:abstractNumId w:val="1"/>
  </w:num>
  <w:num w:numId="3" w16cid:durableId="905991629">
    <w:abstractNumId w:val="4"/>
  </w:num>
  <w:num w:numId="4" w16cid:durableId="2058162657">
    <w:abstractNumId w:val="0"/>
  </w:num>
  <w:num w:numId="5" w16cid:durableId="894436741">
    <w:abstractNumId w:val="8"/>
  </w:num>
  <w:num w:numId="6" w16cid:durableId="1987935682">
    <w:abstractNumId w:val="10"/>
  </w:num>
  <w:num w:numId="7" w16cid:durableId="1626353623">
    <w:abstractNumId w:val="3"/>
  </w:num>
  <w:num w:numId="8" w16cid:durableId="1216359288">
    <w:abstractNumId w:val="2"/>
  </w:num>
  <w:num w:numId="9" w16cid:durableId="1480926849">
    <w:abstractNumId w:val="7"/>
  </w:num>
  <w:num w:numId="10" w16cid:durableId="1035153597">
    <w:abstractNumId w:val="9"/>
  </w:num>
  <w:num w:numId="11" w16cid:durableId="8507262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A82"/>
    <w:rsid w:val="000034B4"/>
    <w:rsid w:val="00006002"/>
    <w:rsid w:val="00012D4C"/>
    <w:rsid w:val="000236E7"/>
    <w:rsid w:val="0002673E"/>
    <w:rsid w:val="00031716"/>
    <w:rsid w:val="000332FD"/>
    <w:rsid w:val="000351F4"/>
    <w:rsid w:val="0003749A"/>
    <w:rsid w:val="000423F8"/>
    <w:rsid w:val="000424B7"/>
    <w:rsid w:val="000548E0"/>
    <w:rsid w:val="00057209"/>
    <w:rsid w:val="00057FAF"/>
    <w:rsid w:val="000643E1"/>
    <w:rsid w:val="00065E80"/>
    <w:rsid w:val="000701EF"/>
    <w:rsid w:val="00070DEA"/>
    <w:rsid w:val="00083957"/>
    <w:rsid w:val="00083A2A"/>
    <w:rsid w:val="00085AD2"/>
    <w:rsid w:val="00087A44"/>
    <w:rsid w:val="000907A9"/>
    <w:rsid w:val="00094640"/>
    <w:rsid w:val="000A0166"/>
    <w:rsid w:val="000A3391"/>
    <w:rsid w:val="000A4078"/>
    <w:rsid w:val="000A5395"/>
    <w:rsid w:val="000A62B1"/>
    <w:rsid w:val="000A79FC"/>
    <w:rsid w:val="000B2A2B"/>
    <w:rsid w:val="000B2B89"/>
    <w:rsid w:val="000B5EF1"/>
    <w:rsid w:val="000B6C4D"/>
    <w:rsid w:val="000C306A"/>
    <w:rsid w:val="000D26FF"/>
    <w:rsid w:val="000D345A"/>
    <w:rsid w:val="000D420B"/>
    <w:rsid w:val="000D4318"/>
    <w:rsid w:val="000D7A9D"/>
    <w:rsid w:val="000E1756"/>
    <w:rsid w:val="000E22BA"/>
    <w:rsid w:val="000E3FF8"/>
    <w:rsid w:val="000E7F43"/>
    <w:rsid w:val="000F1F73"/>
    <w:rsid w:val="000F4AA9"/>
    <w:rsid w:val="000F75EE"/>
    <w:rsid w:val="00102C85"/>
    <w:rsid w:val="00103671"/>
    <w:rsid w:val="00104CAE"/>
    <w:rsid w:val="0010685A"/>
    <w:rsid w:val="00107D1A"/>
    <w:rsid w:val="001105F2"/>
    <w:rsid w:val="00111C20"/>
    <w:rsid w:val="0011277C"/>
    <w:rsid w:val="00112D3B"/>
    <w:rsid w:val="00115A2A"/>
    <w:rsid w:val="00127EFD"/>
    <w:rsid w:val="001328B4"/>
    <w:rsid w:val="00133AED"/>
    <w:rsid w:val="00135B20"/>
    <w:rsid w:val="00137BBE"/>
    <w:rsid w:val="0014017E"/>
    <w:rsid w:val="0014102E"/>
    <w:rsid w:val="00141276"/>
    <w:rsid w:val="001443E7"/>
    <w:rsid w:val="00147252"/>
    <w:rsid w:val="00152F79"/>
    <w:rsid w:val="00154951"/>
    <w:rsid w:val="00160892"/>
    <w:rsid w:val="00171A42"/>
    <w:rsid w:val="00174EF4"/>
    <w:rsid w:val="00175DF4"/>
    <w:rsid w:val="001770D0"/>
    <w:rsid w:val="0018021D"/>
    <w:rsid w:val="00181997"/>
    <w:rsid w:val="00182F79"/>
    <w:rsid w:val="00183341"/>
    <w:rsid w:val="00184600"/>
    <w:rsid w:val="001846DD"/>
    <w:rsid w:val="0019161D"/>
    <w:rsid w:val="00192912"/>
    <w:rsid w:val="001A0259"/>
    <w:rsid w:val="001A118C"/>
    <w:rsid w:val="001A3E68"/>
    <w:rsid w:val="001A618A"/>
    <w:rsid w:val="001A6790"/>
    <w:rsid w:val="001B377E"/>
    <w:rsid w:val="001B4F0B"/>
    <w:rsid w:val="001B6885"/>
    <w:rsid w:val="001B704F"/>
    <w:rsid w:val="001B7755"/>
    <w:rsid w:val="001C1AF1"/>
    <w:rsid w:val="001C5254"/>
    <w:rsid w:val="001D1444"/>
    <w:rsid w:val="001D353B"/>
    <w:rsid w:val="001E18D2"/>
    <w:rsid w:val="001E30DD"/>
    <w:rsid w:val="001E3E61"/>
    <w:rsid w:val="001F4352"/>
    <w:rsid w:val="002018F8"/>
    <w:rsid w:val="002053FC"/>
    <w:rsid w:val="0020581D"/>
    <w:rsid w:val="00211285"/>
    <w:rsid w:val="00212019"/>
    <w:rsid w:val="00222586"/>
    <w:rsid w:val="00222EFD"/>
    <w:rsid w:val="00224BD1"/>
    <w:rsid w:val="00225E68"/>
    <w:rsid w:val="00231D54"/>
    <w:rsid w:val="00236AD6"/>
    <w:rsid w:val="00236F85"/>
    <w:rsid w:val="002370DE"/>
    <w:rsid w:val="0025081E"/>
    <w:rsid w:val="00255B43"/>
    <w:rsid w:val="00257BFB"/>
    <w:rsid w:val="00262837"/>
    <w:rsid w:val="0026488B"/>
    <w:rsid w:val="00266BC1"/>
    <w:rsid w:val="00267B36"/>
    <w:rsid w:val="00270C13"/>
    <w:rsid w:val="00272408"/>
    <w:rsid w:val="0027644C"/>
    <w:rsid w:val="00276928"/>
    <w:rsid w:val="002836E3"/>
    <w:rsid w:val="00284E7A"/>
    <w:rsid w:val="00284FDA"/>
    <w:rsid w:val="002857DB"/>
    <w:rsid w:val="002858CA"/>
    <w:rsid w:val="0029041E"/>
    <w:rsid w:val="00291177"/>
    <w:rsid w:val="002930B1"/>
    <w:rsid w:val="00293213"/>
    <w:rsid w:val="00296A67"/>
    <w:rsid w:val="002A26E3"/>
    <w:rsid w:val="002A2EE7"/>
    <w:rsid w:val="002A434F"/>
    <w:rsid w:val="002B00BA"/>
    <w:rsid w:val="002B1014"/>
    <w:rsid w:val="002B1DF8"/>
    <w:rsid w:val="002B6B55"/>
    <w:rsid w:val="002C2831"/>
    <w:rsid w:val="002C359C"/>
    <w:rsid w:val="002C4D09"/>
    <w:rsid w:val="002C6464"/>
    <w:rsid w:val="002D01DF"/>
    <w:rsid w:val="002D4D41"/>
    <w:rsid w:val="002D5BE7"/>
    <w:rsid w:val="002E336C"/>
    <w:rsid w:val="002F1312"/>
    <w:rsid w:val="002F2363"/>
    <w:rsid w:val="002F23CF"/>
    <w:rsid w:val="002F6504"/>
    <w:rsid w:val="002F77D1"/>
    <w:rsid w:val="002F7E15"/>
    <w:rsid w:val="003015BE"/>
    <w:rsid w:val="003018DF"/>
    <w:rsid w:val="00302E49"/>
    <w:rsid w:val="003056B7"/>
    <w:rsid w:val="00305A77"/>
    <w:rsid w:val="003064FE"/>
    <w:rsid w:val="00307E4C"/>
    <w:rsid w:val="0031368F"/>
    <w:rsid w:val="00320AAC"/>
    <w:rsid w:val="003233F2"/>
    <w:rsid w:val="00327C35"/>
    <w:rsid w:val="003304E0"/>
    <w:rsid w:val="00330DF9"/>
    <w:rsid w:val="00332AB4"/>
    <w:rsid w:val="00334003"/>
    <w:rsid w:val="00344DC7"/>
    <w:rsid w:val="003558F6"/>
    <w:rsid w:val="00367781"/>
    <w:rsid w:val="0037065B"/>
    <w:rsid w:val="00385AA6"/>
    <w:rsid w:val="003868D4"/>
    <w:rsid w:val="003912DA"/>
    <w:rsid w:val="003934CF"/>
    <w:rsid w:val="00394B57"/>
    <w:rsid w:val="00397E73"/>
    <w:rsid w:val="003A195B"/>
    <w:rsid w:val="003A2D55"/>
    <w:rsid w:val="003A3C0A"/>
    <w:rsid w:val="003B1944"/>
    <w:rsid w:val="003B4B7A"/>
    <w:rsid w:val="003B52FA"/>
    <w:rsid w:val="003B67E5"/>
    <w:rsid w:val="003C0000"/>
    <w:rsid w:val="003C3670"/>
    <w:rsid w:val="003C642F"/>
    <w:rsid w:val="003D1A6D"/>
    <w:rsid w:val="003D2495"/>
    <w:rsid w:val="003D515B"/>
    <w:rsid w:val="003E6AE9"/>
    <w:rsid w:val="003E7DC5"/>
    <w:rsid w:val="003F0E5F"/>
    <w:rsid w:val="003F2981"/>
    <w:rsid w:val="003F311D"/>
    <w:rsid w:val="003F354F"/>
    <w:rsid w:val="003F5729"/>
    <w:rsid w:val="003F5E7F"/>
    <w:rsid w:val="003F6723"/>
    <w:rsid w:val="00400B14"/>
    <w:rsid w:val="00406CB1"/>
    <w:rsid w:val="00406E63"/>
    <w:rsid w:val="00407C3F"/>
    <w:rsid w:val="00412341"/>
    <w:rsid w:val="00412B2A"/>
    <w:rsid w:val="00413D26"/>
    <w:rsid w:val="00414643"/>
    <w:rsid w:val="004173AA"/>
    <w:rsid w:val="00421628"/>
    <w:rsid w:val="00431C1F"/>
    <w:rsid w:val="0043280D"/>
    <w:rsid w:val="00433140"/>
    <w:rsid w:val="004360BE"/>
    <w:rsid w:val="004404C1"/>
    <w:rsid w:val="00440A98"/>
    <w:rsid w:val="004417FF"/>
    <w:rsid w:val="0044231A"/>
    <w:rsid w:val="00445479"/>
    <w:rsid w:val="004507FE"/>
    <w:rsid w:val="004546FD"/>
    <w:rsid w:val="0045574A"/>
    <w:rsid w:val="00457F92"/>
    <w:rsid w:val="00462678"/>
    <w:rsid w:val="00466B4A"/>
    <w:rsid w:val="00471696"/>
    <w:rsid w:val="00471F7B"/>
    <w:rsid w:val="004748D7"/>
    <w:rsid w:val="00476EAA"/>
    <w:rsid w:val="00482EEE"/>
    <w:rsid w:val="004830DA"/>
    <w:rsid w:val="00493887"/>
    <w:rsid w:val="004958EB"/>
    <w:rsid w:val="00495A17"/>
    <w:rsid w:val="004A6E99"/>
    <w:rsid w:val="004B0F13"/>
    <w:rsid w:val="004B172C"/>
    <w:rsid w:val="004C11C2"/>
    <w:rsid w:val="004C16F0"/>
    <w:rsid w:val="004C3612"/>
    <w:rsid w:val="004C4644"/>
    <w:rsid w:val="004C4A02"/>
    <w:rsid w:val="004D170E"/>
    <w:rsid w:val="004D255D"/>
    <w:rsid w:val="004D6617"/>
    <w:rsid w:val="004D767F"/>
    <w:rsid w:val="004E0CE9"/>
    <w:rsid w:val="004E131D"/>
    <w:rsid w:val="004F00D6"/>
    <w:rsid w:val="004F0457"/>
    <w:rsid w:val="004F14D7"/>
    <w:rsid w:val="004F4AD4"/>
    <w:rsid w:val="004F52D3"/>
    <w:rsid w:val="004F71D8"/>
    <w:rsid w:val="004F7983"/>
    <w:rsid w:val="0050240D"/>
    <w:rsid w:val="0050245D"/>
    <w:rsid w:val="00504BC6"/>
    <w:rsid w:val="00515935"/>
    <w:rsid w:val="00520124"/>
    <w:rsid w:val="0052039A"/>
    <w:rsid w:val="00525631"/>
    <w:rsid w:val="00535D7C"/>
    <w:rsid w:val="005371DF"/>
    <w:rsid w:val="00546301"/>
    <w:rsid w:val="00547F17"/>
    <w:rsid w:val="0055261D"/>
    <w:rsid w:val="0055361B"/>
    <w:rsid w:val="00556221"/>
    <w:rsid w:val="00556931"/>
    <w:rsid w:val="0055755D"/>
    <w:rsid w:val="005625DA"/>
    <w:rsid w:val="00564BEE"/>
    <w:rsid w:val="005652C2"/>
    <w:rsid w:val="005678B0"/>
    <w:rsid w:val="00571A95"/>
    <w:rsid w:val="00573344"/>
    <w:rsid w:val="005761A0"/>
    <w:rsid w:val="005803B6"/>
    <w:rsid w:val="0058119F"/>
    <w:rsid w:val="00584C2F"/>
    <w:rsid w:val="00591BDF"/>
    <w:rsid w:val="00592595"/>
    <w:rsid w:val="005927CD"/>
    <w:rsid w:val="00595CC1"/>
    <w:rsid w:val="00596414"/>
    <w:rsid w:val="00596B45"/>
    <w:rsid w:val="005A224F"/>
    <w:rsid w:val="005B4521"/>
    <w:rsid w:val="005B5D09"/>
    <w:rsid w:val="005B77B8"/>
    <w:rsid w:val="005C3995"/>
    <w:rsid w:val="005C4241"/>
    <w:rsid w:val="005C44E2"/>
    <w:rsid w:val="005C5F21"/>
    <w:rsid w:val="005C6BF2"/>
    <w:rsid w:val="005D7AF4"/>
    <w:rsid w:val="005F14DD"/>
    <w:rsid w:val="0060162C"/>
    <w:rsid w:val="00601E97"/>
    <w:rsid w:val="00603C32"/>
    <w:rsid w:val="00605D7F"/>
    <w:rsid w:val="00605DB5"/>
    <w:rsid w:val="006104A8"/>
    <w:rsid w:val="00611ACC"/>
    <w:rsid w:val="0061439E"/>
    <w:rsid w:val="006213ED"/>
    <w:rsid w:val="00632D88"/>
    <w:rsid w:val="006330F5"/>
    <w:rsid w:val="00640329"/>
    <w:rsid w:val="00652208"/>
    <w:rsid w:val="00655C02"/>
    <w:rsid w:val="00660216"/>
    <w:rsid w:val="00660583"/>
    <w:rsid w:val="00662E77"/>
    <w:rsid w:val="0066301E"/>
    <w:rsid w:val="00664ACD"/>
    <w:rsid w:val="00666570"/>
    <w:rsid w:val="006673B7"/>
    <w:rsid w:val="0067346A"/>
    <w:rsid w:val="00673EDD"/>
    <w:rsid w:val="00675B75"/>
    <w:rsid w:val="0067612C"/>
    <w:rsid w:val="00676261"/>
    <w:rsid w:val="00683D34"/>
    <w:rsid w:val="00687628"/>
    <w:rsid w:val="00691DC4"/>
    <w:rsid w:val="00691EB7"/>
    <w:rsid w:val="00692114"/>
    <w:rsid w:val="006932F0"/>
    <w:rsid w:val="006A18CC"/>
    <w:rsid w:val="006B0B0B"/>
    <w:rsid w:val="006B0C12"/>
    <w:rsid w:val="006B26C5"/>
    <w:rsid w:val="006B4218"/>
    <w:rsid w:val="006B42C0"/>
    <w:rsid w:val="006C0E2D"/>
    <w:rsid w:val="006C1FAD"/>
    <w:rsid w:val="006C2435"/>
    <w:rsid w:val="006C4258"/>
    <w:rsid w:val="006C6991"/>
    <w:rsid w:val="006D6328"/>
    <w:rsid w:val="006D6799"/>
    <w:rsid w:val="006D6C53"/>
    <w:rsid w:val="006D6DD7"/>
    <w:rsid w:val="006D6F4A"/>
    <w:rsid w:val="006E21F4"/>
    <w:rsid w:val="006E4D75"/>
    <w:rsid w:val="006E61F0"/>
    <w:rsid w:val="006E7770"/>
    <w:rsid w:val="006F1352"/>
    <w:rsid w:val="0070478E"/>
    <w:rsid w:val="00704FD3"/>
    <w:rsid w:val="007073B3"/>
    <w:rsid w:val="007104B4"/>
    <w:rsid w:val="00712989"/>
    <w:rsid w:val="00712AD5"/>
    <w:rsid w:val="00714B54"/>
    <w:rsid w:val="007246D7"/>
    <w:rsid w:val="00726DCC"/>
    <w:rsid w:val="00735EAC"/>
    <w:rsid w:val="00741B63"/>
    <w:rsid w:val="00752F88"/>
    <w:rsid w:val="007539AB"/>
    <w:rsid w:val="00753A43"/>
    <w:rsid w:val="007601F4"/>
    <w:rsid w:val="00760578"/>
    <w:rsid w:val="00772010"/>
    <w:rsid w:val="007730F0"/>
    <w:rsid w:val="00773486"/>
    <w:rsid w:val="00776E1E"/>
    <w:rsid w:val="00791C6C"/>
    <w:rsid w:val="007A1363"/>
    <w:rsid w:val="007A2215"/>
    <w:rsid w:val="007A386D"/>
    <w:rsid w:val="007A4D1C"/>
    <w:rsid w:val="007A59B0"/>
    <w:rsid w:val="007A5E26"/>
    <w:rsid w:val="007B025C"/>
    <w:rsid w:val="007B2AD5"/>
    <w:rsid w:val="007B52BF"/>
    <w:rsid w:val="007B601C"/>
    <w:rsid w:val="007C4430"/>
    <w:rsid w:val="007D1AA1"/>
    <w:rsid w:val="007D2651"/>
    <w:rsid w:val="007D4945"/>
    <w:rsid w:val="007D5137"/>
    <w:rsid w:val="007D6DE5"/>
    <w:rsid w:val="007D75AA"/>
    <w:rsid w:val="007D7DC2"/>
    <w:rsid w:val="007E5FEB"/>
    <w:rsid w:val="007F0C0C"/>
    <w:rsid w:val="007F7432"/>
    <w:rsid w:val="007F7BC6"/>
    <w:rsid w:val="00802F72"/>
    <w:rsid w:val="00802FD4"/>
    <w:rsid w:val="008114AE"/>
    <w:rsid w:val="00811D3C"/>
    <w:rsid w:val="00822B08"/>
    <w:rsid w:val="00822D5B"/>
    <w:rsid w:val="00825ACC"/>
    <w:rsid w:val="00827644"/>
    <w:rsid w:val="00836A5C"/>
    <w:rsid w:val="00836D96"/>
    <w:rsid w:val="00837B83"/>
    <w:rsid w:val="00840528"/>
    <w:rsid w:val="00842464"/>
    <w:rsid w:val="00845E57"/>
    <w:rsid w:val="0084626F"/>
    <w:rsid w:val="00850731"/>
    <w:rsid w:val="008512E0"/>
    <w:rsid w:val="008564B8"/>
    <w:rsid w:val="0085661B"/>
    <w:rsid w:val="00860DA7"/>
    <w:rsid w:val="008638D4"/>
    <w:rsid w:val="00865BB8"/>
    <w:rsid w:val="008711C1"/>
    <w:rsid w:val="00874263"/>
    <w:rsid w:val="00874D5B"/>
    <w:rsid w:val="00874F29"/>
    <w:rsid w:val="00876096"/>
    <w:rsid w:val="0087733E"/>
    <w:rsid w:val="008803F5"/>
    <w:rsid w:val="00885DC8"/>
    <w:rsid w:val="00886408"/>
    <w:rsid w:val="00891FDA"/>
    <w:rsid w:val="0089559A"/>
    <w:rsid w:val="008979BD"/>
    <w:rsid w:val="008A1EEA"/>
    <w:rsid w:val="008A31C9"/>
    <w:rsid w:val="008B0747"/>
    <w:rsid w:val="008B0867"/>
    <w:rsid w:val="008B2543"/>
    <w:rsid w:val="008B5A6F"/>
    <w:rsid w:val="008C1C78"/>
    <w:rsid w:val="008C3E2E"/>
    <w:rsid w:val="008C77F9"/>
    <w:rsid w:val="008D1381"/>
    <w:rsid w:val="008D5BBC"/>
    <w:rsid w:val="008D68B8"/>
    <w:rsid w:val="008D770B"/>
    <w:rsid w:val="008E4D91"/>
    <w:rsid w:val="008F199C"/>
    <w:rsid w:val="008F31E4"/>
    <w:rsid w:val="008F53CB"/>
    <w:rsid w:val="008F55AB"/>
    <w:rsid w:val="00900C0D"/>
    <w:rsid w:val="00902EE0"/>
    <w:rsid w:val="009039A2"/>
    <w:rsid w:val="00907ADD"/>
    <w:rsid w:val="00910DB8"/>
    <w:rsid w:val="00912042"/>
    <w:rsid w:val="009133A4"/>
    <w:rsid w:val="00923B1C"/>
    <w:rsid w:val="00924B7B"/>
    <w:rsid w:val="00925D28"/>
    <w:rsid w:val="0092625E"/>
    <w:rsid w:val="009279ED"/>
    <w:rsid w:val="00927A3F"/>
    <w:rsid w:val="00936F25"/>
    <w:rsid w:val="009410C5"/>
    <w:rsid w:val="00941B22"/>
    <w:rsid w:val="00946483"/>
    <w:rsid w:val="00956CB5"/>
    <w:rsid w:val="00960C84"/>
    <w:rsid w:val="00961989"/>
    <w:rsid w:val="0096607B"/>
    <w:rsid w:val="00971989"/>
    <w:rsid w:val="00976220"/>
    <w:rsid w:val="00980B70"/>
    <w:rsid w:val="0099016A"/>
    <w:rsid w:val="00990D22"/>
    <w:rsid w:val="00993B9C"/>
    <w:rsid w:val="009A22D1"/>
    <w:rsid w:val="009A2465"/>
    <w:rsid w:val="009A293F"/>
    <w:rsid w:val="009A4EB7"/>
    <w:rsid w:val="009B084B"/>
    <w:rsid w:val="009B2417"/>
    <w:rsid w:val="009B3C0D"/>
    <w:rsid w:val="009B3C65"/>
    <w:rsid w:val="009C098D"/>
    <w:rsid w:val="009C3C98"/>
    <w:rsid w:val="009C7F41"/>
    <w:rsid w:val="009D0B87"/>
    <w:rsid w:val="009D2261"/>
    <w:rsid w:val="009D3DFA"/>
    <w:rsid w:val="009D61F2"/>
    <w:rsid w:val="009E41BD"/>
    <w:rsid w:val="009E51F9"/>
    <w:rsid w:val="009E7D76"/>
    <w:rsid w:val="009F19DD"/>
    <w:rsid w:val="009F25B8"/>
    <w:rsid w:val="00A00686"/>
    <w:rsid w:val="00A119EC"/>
    <w:rsid w:val="00A11A74"/>
    <w:rsid w:val="00A160A9"/>
    <w:rsid w:val="00A164D3"/>
    <w:rsid w:val="00A20D38"/>
    <w:rsid w:val="00A27B64"/>
    <w:rsid w:val="00A30CF3"/>
    <w:rsid w:val="00A3230C"/>
    <w:rsid w:val="00A3630B"/>
    <w:rsid w:val="00A364CF"/>
    <w:rsid w:val="00A454E4"/>
    <w:rsid w:val="00A51B65"/>
    <w:rsid w:val="00A5266A"/>
    <w:rsid w:val="00A56529"/>
    <w:rsid w:val="00A5774C"/>
    <w:rsid w:val="00A57D9C"/>
    <w:rsid w:val="00A60CEC"/>
    <w:rsid w:val="00A60E57"/>
    <w:rsid w:val="00A712CE"/>
    <w:rsid w:val="00A7763F"/>
    <w:rsid w:val="00A834FE"/>
    <w:rsid w:val="00A85242"/>
    <w:rsid w:val="00A8626C"/>
    <w:rsid w:val="00A867FF"/>
    <w:rsid w:val="00A91370"/>
    <w:rsid w:val="00A94AB1"/>
    <w:rsid w:val="00A9723C"/>
    <w:rsid w:val="00AA0CAE"/>
    <w:rsid w:val="00AA33F7"/>
    <w:rsid w:val="00AA45D6"/>
    <w:rsid w:val="00AA5A4D"/>
    <w:rsid w:val="00AB3460"/>
    <w:rsid w:val="00AB4529"/>
    <w:rsid w:val="00AB5885"/>
    <w:rsid w:val="00AB6274"/>
    <w:rsid w:val="00AC0FA3"/>
    <w:rsid w:val="00AC3879"/>
    <w:rsid w:val="00AC4853"/>
    <w:rsid w:val="00AC62E1"/>
    <w:rsid w:val="00AC6703"/>
    <w:rsid w:val="00AD5869"/>
    <w:rsid w:val="00AE52EE"/>
    <w:rsid w:val="00AE5F1C"/>
    <w:rsid w:val="00AF2B1D"/>
    <w:rsid w:val="00AF2F8B"/>
    <w:rsid w:val="00AF3B59"/>
    <w:rsid w:val="00AF657F"/>
    <w:rsid w:val="00AF6936"/>
    <w:rsid w:val="00AF6D64"/>
    <w:rsid w:val="00B03542"/>
    <w:rsid w:val="00B05BAF"/>
    <w:rsid w:val="00B05D69"/>
    <w:rsid w:val="00B078FC"/>
    <w:rsid w:val="00B10DBA"/>
    <w:rsid w:val="00B125E5"/>
    <w:rsid w:val="00B143BF"/>
    <w:rsid w:val="00B17056"/>
    <w:rsid w:val="00B20E47"/>
    <w:rsid w:val="00B23114"/>
    <w:rsid w:val="00B237DA"/>
    <w:rsid w:val="00B27BAE"/>
    <w:rsid w:val="00B3011D"/>
    <w:rsid w:val="00B32B51"/>
    <w:rsid w:val="00B34A82"/>
    <w:rsid w:val="00B3584A"/>
    <w:rsid w:val="00B3644F"/>
    <w:rsid w:val="00B4230E"/>
    <w:rsid w:val="00B42713"/>
    <w:rsid w:val="00B427C3"/>
    <w:rsid w:val="00B44F03"/>
    <w:rsid w:val="00B45651"/>
    <w:rsid w:val="00B53708"/>
    <w:rsid w:val="00B63105"/>
    <w:rsid w:val="00B67712"/>
    <w:rsid w:val="00B7670C"/>
    <w:rsid w:val="00B76CE1"/>
    <w:rsid w:val="00B863D6"/>
    <w:rsid w:val="00B86D0F"/>
    <w:rsid w:val="00B91DAA"/>
    <w:rsid w:val="00B93191"/>
    <w:rsid w:val="00B94042"/>
    <w:rsid w:val="00B95CC1"/>
    <w:rsid w:val="00BA20C7"/>
    <w:rsid w:val="00BA4973"/>
    <w:rsid w:val="00BB7CAA"/>
    <w:rsid w:val="00BC34DE"/>
    <w:rsid w:val="00BC3F1B"/>
    <w:rsid w:val="00BC48D2"/>
    <w:rsid w:val="00BC4EB9"/>
    <w:rsid w:val="00BD0D5D"/>
    <w:rsid w:val="00BD1AC7"/>
    <w:rsid w:val="00BD302A"/>
    <w:rsid w:val="00BD6B45"/>
    <w:rsid w:val="00BE41AB"/>
    <w:rsid w:val="00BE7EA9"/>
    <w:rsid w:val="00BF368D"/>
    <w:rsid w:val="00BF3A15"/>
    <w:rsid w:val="00C01304"/>
    <w:rsid w:val="00C03D4B"/>
    <w:rsid w:val="00C04B36"/>
    <w:rsid w:val="00C11828"/>
    <w:rsid w:val="00C11F10"/>
    <w:rsid w:val="00C12DB7"/>
    <w:rsid w:val="00C14BD8"/>
    <w:rsid w:val="00C17701"/>
    <w:rsid w:val="00C20FD6"/>
    <w:rsid w:val="00C224A5"/>
    <w:rsid w:val="00C22670"/>
    <w:rsid w:val="00C26B8E"/>
    <w:rsid w:val="00C27A8E"/>
    <w:rsid w:val="00C30D30"/>
    <w:rsid w:val="00C34EA0"/>
    <w:rsid w:val="00C34F60"/>
    <w:rsid w:val="00C36C60"/>
    <w:rsid w:val="00C3778E"/>
    <w:rsid w:val="00C52E62"/>
    <w:rsid w:val="00C531A4"/>
    <w:rsid w:val="00C565BB"/>
    <w:rsid w:val="00C5796F"/>
    <w:rsid w:val="00C57EF1"/>
    <w:rsid w:val="00C621B9"/>
    <w:rsid w:val="00C62221"/>
    <w:rsid w:val="00C64C77"/>
    <w:rsid w:val="00C671C5"/>
    <w:rsid w:val="00C67FF1"/>
    <w:rsid w:val="00C7295D"/>
    <w:rsid w:val="00C746DC"/>
    <w:rsid w:val="00C75DC2"/>
    <w:rsid w:val="00C810D1"/>
    <w:rsid w:val="00C81E5A"/>
    <w:rsid w:val="00C832F5"/>
    <w:rsid w:val="00C84D0A"/>
    <w:rsid w:val="00C84FC8"/>
    <w:rsid w:val="00C85192"/>
    <w:rsid w:val="00C86318"/>
    <w:rsid w:val="00C86688"/>
    <w:rsid w:val="00C914FD"/>
    <w:rsid w:val="00C91D2C"/>
    <w:rsid w:val="00C93A29"/>
    <w:rsid w:val="00C94036"/>
    <w:rsid w:val="00C94A62"/>
    <w:rsid w:val="00C951CB"/>
    <w:rsid w:val="00C95E9F"/>
    <w:rsid w:val="00CA0299"/>
    <w:rsid w:val="00CA0A0E"/>
    <w:rsid w:val="00CA18C3"/>
    <w:rsid w:val="00CA32B2"/>
    <w:rsid w:val="00CB114D"/>
    <w:rsid w:val="00CB1B94"/>
    <w:rsid w:val="00CB391A"/>
    <w:rsid w:val="00CB6CCE"/>
    <w:rsid w:val="00CC04E1"/>
    <w:rsid w:val="00CC14CC"/>
    <w:rsid w:val="00CC27F0"/>
    <w:rsid w:val="00CC2B26"/>
    <w:rsid w:val="00CC4299"/>
    <w:rsid w:val="00CC565A"/>
    <w:rsid w:val="00CE1792"/>
    <w:rsid w:val="00CE383B"/>
    <w:rsid w:val="00CE3B54"/>
    <w:rsid w:val="00CE6C1B"/>
    <w:rsid w:val="00CE7663"/>
    <w:rsid w:val="00CF10E5"/>
    <w:rsid w:val="00CF19E3"/>
    <w:rsid w:val="00CF1EFC"/>
    <w:rsid w:val="00CF3A2A"/>
    <w:rsid w:val="00CF3BDE"/>
    <w:rsid w:val="00D0008D"/>
    <w:rsid w:val="00D02913"/>
    <w:rsid w:val="00D061EC"/>
    <w:rsid w:val="00D12C9E"/>
    <w:rsid w:val="00D13132"/>
    <w:rsid w:val="00D219FB"/>
    <w:rsid w:val="00D2220F"/>
    <w:rsid w:val="00D30AEF"/>
    <w:rsid w:val="00D356C8"/>
    <w:rsid w:val="00D36FCF"/>
    <w:rsid w:val="00D519B4"/>
    <w:rsid w:val="00D51A68"/>
    <w:rsid w:val="00D549F5"/>
    <w:rsid w:val="00D62FB9"/>
    <w:rsid w:val="00D64C1A"/>
    <w:rsid w:val="00D6553A"/>
    <w:rsid w:val="00D66C8D"/>
    <w:rsid w:val="00D719F4"/>
    <w:rsid w:val="00D71B48"/>
    <w:rsid w:val="00D72BC5"/>
    <w:rsid w:val="00D7326B"/>
    <w:rsid w:val="00D825B4"/>
    <w:rsid w:val="00D92AB8"/>
    <w:rsid w:val="00D944B8"/>
    <w:rsid w:val="00D9671A"/>
    <w:rsid w:val="00D97B17"/>
    <w:rsid w:val="00DA023C"/>
    <w:rsid w:val="00DA5DF8"/>
    <w:rsid w:val="00DA64B0"/>
    <w:rsid w:val="00DA7FE0"/>
    <w:rsid w:val="00DB108E"/>
    <w:rsid w:val="00DB2CB5"/>
    <w:rsid w:val="00DB456F"/>
    <w:rsid w:val="00DB6FB5"/>
    <w:rsid w:val="00DC2019"/>
    <w:rsid w:val="00DC46F5"/>
    <w:rsid w:val="00DC4CA5"/>
    <w:rsid w:val="00DC67B2"/>
    <w:rsid w:val="00DC6AAA"/>
    <w:rsid w:val="00DD0D22"/>
    <w:rsid w:val="00DD11EE"/>
    <w:rsid w:val="00DD5700"/>
    <w:rsid w:val="00DE0938"/>
    <w:rsid w:val="00DE11DC"/>
    <w:rsid w:val="00DE38CB"/>
    <w:rsid w:val="00DE3AA4"/>
    <w:rsid w:val="00DE412E"/>
    <w:rsid w:val="00DE63D3"/>
    <w:rsid w:val="00DE6BDB"/>
    <w:rsid w:val="00DE765E"/>
    <w:rsid w:val="00DF4B85"/>
    <w:rsid w:val="00E02AE3"/>
    <w:rsid w:val="00E07A06"/>
    <w:rsid w:val="00E16F50"/>
    <w:rsid w:val="00E17958"/>
    <w:rsid w:val="00E246CD"/>
    <w:rsid w:val="00E27949"/>
    <w:rsid w:val="00E31625"/>
    <w:rsid w:val="00E31927"/>
    <w:rsid w:val="00E33949"/>
    <w:rsid w:val="00E378CF"/>
    <w:rsid w:val="00E414E4"/>
    <w:rsid w:val="00E418C8"/>
    <w:rsid w:val="00E42008"/>
    <w:rsid w:val="00E47E21"/>
    <w:rsid w:val="00E54C9C"/>
    <w:rsid w:val="00E568F2"/>
    <w:rsid w:val="00E57D03"/>
    <w:rsid w:val="00E6145F"/>
    <w:rsid w:val="00E65E64"/>
    <w:rsid w:val="00E7088A"/>
    <w:rsid w:val="00E720E4"/>
    <w:rsid w:val="00E7308B"/>
    <w:rsid w:val="00E73F8E"/>
    <w:rsid w:val="00E81F71"/>
    <w:rsid w:val="00E82D25"/>
    <w:rsid w:val="00E8476E"/>
    <w:rsid w:val="00E86C3A"/>
    <w:rsid w:val="00E90E16"/>
    <w:rsid w:val="00E9257B"/>
    <w:rsid w:val="00E9343A"/>
    <w:rsid w:val="00E97813"/>
    <w:rsid w:val="00EA0687"/>
    <w:rsid w:val="00EA410F"/>
    <w:rsid w:val="00EA6CAF"/>
    <w:rsid w:val="00EB0059"/>
    <w:rsid w:val="00EB1016"/>
    <w:rsid w:val="00EB1CF1"/>
    <w:rsid w:val="00EB5808"/>
    <w:rsid w:val="00EB5E38"/>
    <w:rsid w:val="00EB7A1C"/>
    <w:rsid w:val="00EC07A2"/>
    <w:rsid w:val="00EC1C37"/>
    <w:rsid w:val="00EC66EB"/>
    <w:rsid w:val="00ED1106"/>
    <w:rsid w:val="00ED4593"/>
    <w:rsid w:val="00ED52AB"/>
    <w:rsid w:val="00ED5FC3"/>
    <w:rsid w:val="00EE0631"/>
    <w:rsid w:val="00EE554B"/>
    <w:rsid w:val="00EE7422"/>
    <w:rsid w:val="00EF0ACA"/>
    <w:rsid w:val="00EF2AE1"/>
    <w:rsid w:val="00EF49EF"/>
    <w:rsid w:val="00EF6FD6"/>
    <w:rsid w:val="00EF7055"/>
    <w:rsid w:val="00F040D0"/>
    <w:rsid w:val="00F07B2D"/>
    <w:rsid w:val="00F11B92"/>
    <w:rsid w:val="00F22FF4"/>
    <w:rsid w:val="00F2414F"/>
    <w:rsid w:val="00F24C49"/>
    <w:rsid w:val="00F329C7"/>
    <w:rsid w:val="00F34EB9"/>
    <w:rsid w:val="00F34F40"/>
    <w:rsid w:val="00F44390"/>
    <w:rsid w:val="00F445D0"/>
    <w:rsid w:val="00F46BD0"/>
    <w:rsid w:val="00F46BD3"/>
    <w:rsid w:val="00F5267C"/>
    <w:rsid w:val="00F537EE"/>
    <w:rsid w:val="00F544B1"/>
    <w:rsid w:val="00F57434"/>
    <w:rsid w:val="00F63955"/>
    <w:rsid w:val="00F659A2"/>
    <w:rsid w:val="00F709CC"/>
    <w:rsid w:val="00F74267"/>
    <w:rsid w:val="00F74EC6"/>
    <w:rsid w:val="00F76F88"/>
    <w:rsid w:val="00F851EF"/>
    <w:rsid w:val="00F912B1"/>
    <w:rsid w:val="00F91E68"/>
    <w:rsid w:val="00F92260"/>
    <w:rsid w:val="00F92AF2"/>
    <w:rsid w:val="00FA066E"/>
    <w:rsid w:val="00FA1896"/>
    <w:rsid w:val="00FA379B"/>
    <w:rsid w:val="00FA7F1C"/>
    <w:rsid w:val="00FC010A"/>
    <w:rsid w:val="00FC14AA"/>
    <w:rsid w:val="00FC29A7"/>
    <w:rsid w:val="00FC72A6"/>
    <w:rsid w:val="00FD3F20"/>
    <w:rsid w:val="00FD59D7"/>
    <w:rsid w:val="00FD743E"/>
    <w:rsid w:val="00FE3679"/>
    <w:rsid w:val="00FE5A2D"/>
    <w:rsid w:val="00FE6583"/>
    <w:rsid w:val="00FE6EFF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C21AD6DB-5EF4-4495-89E7-D429E837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67F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  <w:style w:type="character" w:customStyle="1" w:styleId="apple-style-span">
    <w:name w:val="apple-style-span"/>
    <w:basedOn w:val="Fuentedeprrafopredeter"/>
    <w:rsid w:val="00F07B2D"/>
  </w:style>
  <w:style w:type="paragraph" w:customStyle="1" w:styleId="Standard">
    <w:name w:val="Standard"/>
    <w:rsid w:val="00D62F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38EC6-560E-4F07-B00F-AA1A91E26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3207</TotalTime>
  <Pages>3</Pages>
  <Words>1142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 Ciudad de Totoras</cp:lastModifiedBy>
  <cp:revision>107</cp:revision>
  <cp:lastPrinted>2022-09-14T14:00:00Z</cp:lastPrinted>
  <dcterms:created xsi:type="dcterms:W3CDTF">2021-12-29T16:03:00Z</dcterms:created>
  <dcterms:modified xsi:type="dcterms:W3CDTF">2022-09-14T14:00:00Z</dcterms:modified>
</cp:coreProperties>
</file>